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C915EB" w14:textId="77777777" w:rsidR="00516D81" w:rsidRDefault="00516D81" w:rsidP="00AB6A3F"/>
    <w:p w14:paraId="675AB295" w14:textId="77777777" w:rsidR="00AD772C" w:rsidRPr="00AD772C" w:rsidRDefault="00AD772C" w:rsidP="00AD772C">
      <w:pPr>
        <w:jc w:val="center"/>
        <w:rPr>
          <w:rFonts w:ascii="Arial" w:hAnsi="Arial" w:cs="Arial"/>
          <w:b/>
          <w:sz w:val="24"/>
          <w:szCs w:val="24"/>
        </w:rPr>
      </w:pPr>
      <w:r w:rsidRPr="00AD772C">
        <w:rPr>
          <w:rFonts w:ascii="Arial" w:hAnsi="Arial" w:cs="Arial"/>
          <w:b/>
          <w:sz w:val="24"/>
          <w:szCs w:val="24"/>
        </w:rPr>
        <w:t>PROGRAMAS Y PROYECTOS DE INVERSION</w:t>
      </w:r>
    </w:p>
    <w:p w14:paraId="1D81F2A5" w14:textId="55AA255E" w:rsidR="00AD772C" w:rsidRDefault="00AD772C" w:rsidP="00AD772C">
      <w:pPr>
        <w:jc w:val="center"/>
        <w:rPr>
          <w:rFonts w:ascii="Arial" w:hAnsi="Arial" w:cs="Arial"/>
          <w:b/>
          <w:sz w:val="24"/>
          <w:szCs w:val="24"/>
        </w:rPr>
      </w:pPr>
      <w:r w:rsidRPr="00AD772C">
        <w:rPr>
          <w:rFonts w:ascii="Arial" w:hAnsi="Arial" w:cs="Arial"/>
          <w:b/>
          <w:sz w:val="24"/>
          <w:szCs w:val="24"/>
        </w:rPr>
        <w:t xml:space="preserve">AL </w:t>
      </w:r>
      <w:r w:rsidR="00C73F8A">
        <w:rPr>
          <w:rFonts w:ascii="Arial" w:hAnsi="Arial" w:cs="Arial"/>
          <w:b/>
          <w:sz w:val="24"/>
          <w:szCs w:val="24"/>
        </w:rPr>
        <w:t>30 DE JUNIO</w:t>
      </w:r>
      <w:r w:rsidR="00171EF1">
        <w:rPr>
          <w:rFonts w:ascii="Arial" w:hAnsi="Arial" w:cs="Arial"/>
          <w:b/>
          <w:sz w:val="24"/>
          <w:szCs w:val="24"/>
        </w:rPr>
        <w:t xml:space="preserve"> DE  2024</w:t>
      </w:r>
    </w:p>
    <w:p w14:paraId="40766FA5" w14:textId="77777777" w:rsidR="00827CEF" w:rsidRDefault="00827CEF" w:rsidP="00AD772C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5"/>
        <w:gridCol w:w="10631"/>
      </w:tblGrid>
      <w:tr w:rsidR="00456780" w:rsidRPr="00456780" w14:paraId="36FCAFE0" w14:textId="77777777" w:rsidTr="00456780">
        <w:trPr>
          <w:trHeight w:val="225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78CAF25" w14:textId="77777777" w:rsidR="00456780" w:rsidRPr="00456780" w:rsidRDefault="00456780" w:rsidP="00456780">
            <w:pPr>
              <w:jc w:val="center"/>
              <w:rPr>
                <w:rFonts w:ascii="Arial" w:hAnsi="Arial" w:cs="Arial"/>
                <w:b/>
                <w:bCs/>
                <w:lang w:val="es-MX" w:eastAsia="es-MX"/>
              </w:rPr>
            </w:pPr>
            <w:r w:rsidRPr="00456780">
              <w:rPr>
                <w:rFonts w:ascii="Arial" w:hAnsi="Arial" w:cs="Arial"/>
                <w:b/>
                <w:bCs/>
                <w:lang w:val="es-MX" w:eastAsia="es-MX"/>
              </w:rPr>
              <w:t>ACTIVIDAD</w:t>
            </w:r>
          </w:p>
        </w:tc>
        <w:tc>
          <w:tcPr>
            <w:tcW w:w="10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B27F55D" w14:textId="77777777" w:rsidR="00456780" w:rsidRPr="00456780" w:rsidRDefault="00456780" w:rsidP="00456780">
            <w:pPr>
              <w:jc w:val="center"/>
              <w:rPr>
                <w:rFonts w:ascii="Arial" w:hAnsi="Arial" w:cs="Arial"/>
                <w:b/>
                <w:bCs/>
                <w:lang w:val="es-MX" w:eastAsia="es-MX"/>
              </w:rPr>
            </w:pPr>
            <w:r w:rsidRPr="00456780">
              <w:rPr>
                <w:rFonts w:ascii="Arial" w:hAnsi="Arial" w:cs="Arial"/>
                <w:b/>
                <w:bCs/>
                <w:lang w:val="es-MX" w:eastAsia="es-MX"/>
              </w:rPr>
              <w:t>PROGRAMA DE INVERSION</w:t>
            </w:r>
          </w:p>
        </w:tc>
      </w:tr>
      <w:tr w:rsidR="00456780" w:rsidRPr="00456780" w14:paraId="4FDE5856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3FBF8" w14:textId="77777777" w:rsidR="00456780" w:rsidRPr="00456780" w:rsidRDefault="00456780" w:rsidP="00456780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456780">
              <w:rPr>
                <w:rFonts w:ascii="Arial" w:hAnsi="Arial" w:cs="Arial"/>
                <w:b/>
                <w:bCs/>
                <w:lang w:val="es-MX" w:eastAsia="es-MX"/>
              </w:rPr>
              <w:t>10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61989" w14:textId="77777777" w:rsidR="00456780" w:rsidRPr="00456780" w:rsidRDefault="00456780" w:rsidP="00456780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456780">
              <w:rPr>
                <w:rFonts w:ascii="Arial" w:hAnsi="Arial" w:cs="Arial"/>
                <w:b/>
                <w:bCs/>
                <w:lang w:val="es-MX" w:eastAsia="es-MX"/>
              </w:rPr>
              <w:t>CARRETERAS ALIMENTADORAS Y CAMINOS RURALES EFICIENTES, SEGURAS Y SUFICIENTES</w:t>
            </w:r>
          </w:p>
        </w:tc>
      </w:tr>
      <w:tr w:rsidR="00456780" w:rsidRPr="00456780" w14:paraId="1054DABC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FC498" w14:textId="77777777" w:rsidR="00456780" w:rsidRPr="00456780" w:rsidRDefault="00456780" w:rsidP="00456780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456780">
              <w:rPr>
                <w:rFonts w:ascii="Arial" w:hAnsi="Arial" w:cs="Arial"/>
                <w:b/>
                <w:bCs/>
                <w:lang w:val="es-MX" w:eastAsia="es-MX"/>
              </w:rPr>
              <w:t>10 C1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5BD88" w14:textId="77777777" w:rsidR="00456780" w:rsidRPr="00456780" w:rsidRDefault="00456780" w:rsidP="00456780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456780">
              <w:rPr>
                <w:rFonts w:ascii="Arial" w:hAnsi="Arial" w:cs="Arial"/>
                <w:b/>
                <w:bCs/>
                <w:lang w:val="es-MX" w:eastAsia="es-MX"/>
              </w:rPr>
              <w:t>MODERNZACIÓN Y PAVIMENTACIÓN DE CAMINOS Y CARRETERAS</w:t>
            </w:r>
          </w:p>
        </w:tc>
      </w:tr>
      <w:tr w:rsidR="00456780" w:rsidRPr="00456780" w14:paraId="6B381F14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806FC" w14:textId="77777777" w:rsidR="00456780" w:rsidRPr="00456780" w:rsidRDefault="00456780" w:rsidP="00456780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456780">
              <w:rPr>
                <w:rFonts w:ascii="Arial" w:hAnsi="Arial" w:cs="Arial"/>
                <w:b/>
                <w:bCs/>
                <w:lang w:val="es-MX" w:eastAsia="es-MX"/>
              </w:rPr>
              <w:t>10 C1 E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0BD3A" w14:textId="77777777" w:rsidR="00456780" w:rsidRPr="00456780" w:rsidRDefault="00456780" w:rsidP="00456780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456780">
              <w:rPr>
                <w:rFonts w:ascii="Arial" w:hAnsi="Arial" w:cs="Arial"/>
                <w:b/>
                <w:bCs/>
                <w:lang w:val="es-MX" w:eastAsia="es-MX"/>
              </w:rPr>
              <w:t>ESTUDIOS Y PROYECTOS</w:t>
            </w:r>
          </w:p>
        </w:tc>
      </w:tr>
      <w:tr w:rsidR="00456780" w:rsidRPr="00456780" w14:paraId="77002EC7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D2744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C1 E G22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85637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MANIFESTACIÓN DE IMPACTO AMBIENTAL PARA LA CONSTRUCCIÓN DEL PUENTE VEHICULAR "CARRIZAL DE  PINZÓN" EN EL MUNICIPIO DE CHILPANCINGO DE LOS BRAVO EN EL ESTADO DE GUERRERO</w:t>
            </w:r>
          </w:p>
        </w:tc>
      </w:tr>
      <w:tr w:rsidR="00456780" w:rsidRPr="00456780" w14:paraId="4A049EEE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F8E57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C1 E G23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477CC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EXENCIÓN DE MANIFESTACIÓN DE IMPACTO AMBIENTAL EN VARIAS OBRAS (7 INGRESOS)</w:t>
            </w:r>
          </w:p>
        </w:tc>
      </w:tr>
      <w:tr w:rsidR="00456780" w:rsidRPr="00456780" w14:paraId="0815D0A7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1F7CA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C1 E G24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BC65E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ELABORACIÓN DEL PROYECTO EJECUTIVO PARA LA PAVIMENTACIÓN DEL CAMINO EL JAGUEY - SAN ANGEL - GRUTAS DE JUXTLAHUACA, EN EL MUNICIPIO DE CHILAPA DE ÁLVAREZ EN EL ESTADO DE GUERRERO (INCLUYE MANIFESTACION DE IMPACTO AMBIENTAL)</w:t>
            </w:r>
          </w:p>
        </w:tc>
      </w:tr>
      <w:tr w:rsidR="00456780" w:rsidRPr="00456780" w14:paraId="1C7F7574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25B9A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C1 E G25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100FB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ELABORACIÓN DEL PROYECTO EJECUTIVO PARA LA PAVIMENTACIÓN DEL CAMINO COCOYUL-YERBASANTA-ACATEPEC (SEGUNDA ETAPA) EN EL MUNICIPIO DE ACATEPEC EN EL ESTADO DE GUERRERO (INCLUYE MANIFESTACION DE IMPACTO AMBIENTAL)</w:t>
            </w:r>
          </w:p>
        </w:tc>
      </w:tr>
      <w:tr w:rsidR="00456780" w:rsidRPr="00456780" w14:paraId="1656AA76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99591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C1 E G28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BBEE2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ELABORACIÓN DEL PROYECTO EJECUTIVO PARA LA CONSTRUCCIÓN DEL PUENTE VEHICULAR "LAS MINAS" EN EL MUNICIPIO DE TLACOACHISTLAHUACA EN EL ESTADO DE GUERRERO</w:t>
            </w:r>
          </w:p>
        </w:tc>
      </w:tr>
      <w:tr w:rsidR="00456780" w:rsidRPr="00456780" w14:paraId="0A64C497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639DA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C1 E G29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61086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ELABORACIÓN DEL PROYECTO EJECUTIVO PARA LA CONSTRUCCIÓN DEL PUENTE VEHICULAR "ATLAMAJALCINGO DEL MONTE" EN EL MUNICIPIO DE ATLAMAJALCINGO DEL MONTE EN EL ESTADO DE GUERRERO</w:t>
            </w:r>
          </w:p>
        </w:tc>
      </w:tr>
      <w:tr w:rsidR="00456780" w:rsidRPr="00456780" w14:paraId="0DC13CA0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69B83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C1 E G30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8D573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ELABORACIÓN DEL PROYECTO EJECUTIVO PARA LA CONSTRUCCIÓN DEL PUENTE VEHICULAR "CARRIZAL DE PINZÓN" EN EL MUNICIPIO DE CHILPANCINGO DE LOS BRAVO EN EL ESTADO DE GUERRERO</w:t>
            </w:r>
          </w:p>
        </w:tc>
      </w:tr>
      <w:tr w:rsidR="00456780" w:rsidRPr="00456780" w14:paraId="7691F80A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F812C" w14:textId="77777777" w:rsidR="00456780" w:rsidRPr="00456780" w:rsidRDefault="00456780" w:rsidP="00456780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456780">
              <w:rPr>
                <w:rFonts w:ascii="Arial" w:hAnsi="Arial" w:cs="Arial"/>
                <w:b/>
                <w:bCs/>
                <w:lang w:val="es-MX" w:eastAsia="es-MX"/>
              </w:rPr>
              <w:t>10 C1 M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B448F" w14:textId="77777777" w:rsidR="00456780" w:rsidRPr="00456780" w:rsidRDefault="00456780" w:rsidP="00456780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456780">
              <w:rPr>
                <w:rFonts w:ascii="Arial" w:hAnsi="Arial" w:cs="Arial"/>
                <w:b/>
                <w:bCs/>
                <w:lang w:val="es-MX" w:eastAsia="es-MX"/>
              </w:rPr>
              <w:t>MODERNIZACIÓN</w:t>
            </w:r>
          </w:p>
        </w:tc>
      </w:tr>
      <w:tr w:rsidR="00456780" w:rsidRPr="00456780" w14:paraId="0E534C69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58C85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C1 M T01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CB1F0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MODERNIZACIÓN DE LA CARRETERA TLAPA -MARQUELIA(ZONA URBANA-MARQUELIA)</w:t>
            </w:r>
          </w:p>
        </w:tc>
      </w:tr>
      <w:tr w:rsidR="00456780" w:rsidRPr="00456780" w14:paraId="771A0B07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71450" w14:textId="77777777" w:rsidR="00456780" w:rsidRPr="00456780" w:rsidRDefault="00456780" w:rsidP="00456780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456780">
              <w:rPr>
                <w:rFonts w:ascii="Arial" w:hAnsi="Arial" w:cs="Arial"/>
                <w:b/>
                <w:bCs/>
                <w:lang w:val="es-MX" w:eastAsia="es-MX"/>
              </w:rPr>
              <w:t>10 C1 P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3156F" w14:textId="77777777" w:rsidR="00456780" w:rsidRPr="00456780" w:rsidRDefault="00456780" w:rsidP="00456780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456780">
              <w:rPr>
                <w:rFonts w:ascii="Arial" w:hAnsi="Arial" w:cs="Arial"/>
                <w:b/>
                <w:bCs/>
                <w:lang w:val="es-MX" w:eastAsia="es-MX"/>
              </w:rPr>
              <w:t>PAVIMENTACIÓN</w:t>
            </w:r>
          </w:p>
        </w:tc>
      </w:tr>
      <w:tr w:rsidR="00456780" w:rsidRPr="00456780" w14:paraId="73F2CC59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6053A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C1 P A29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35B4F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PAVIMENTACIÓN DEL CAMINO ATOYAC- SAN JUAN DE LAS FLORES - PIE DE LA CUESTA, TRAMO LA CEBADA - MONTEALEGRE EN EL MUNICIPIO DE ATOYAC DE ÁLVAREZ EN EL ESTADO DE GUERRERO</w:t>
            </w:r>
          </w:p>
        </w:tc>
      </w:tr>
      <w:tr w:rsidR="00456780" w:rsidRPr="00456780" w14:paraId="26D60F9F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66CD7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C1 P C07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A4D58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PAVIMENTACIÓN DEL CAMINO E.C.(MARQUELIA -BARRA DE TECOANAPA) - LA CENIZA EN EL MUNICIPIO DE MARQUELIA EN EL ESTADO DE GUERRERO</w:t>
            </w:r>
          </w:p>
        </w:tc>
      </w:tr>
      <w:tr w:rsidR="00456780" w:rsidRPr="00456780" w14:paraId="03239452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21AC1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C1 P C10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94FB5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PAVIMENTACIÓN DEL CAMINO COCOYUL-YERBASANTA- ACATEPEC(SEGUNDA ETAPA) EN EL MUNICIPIO DE ACATEPEC EN EL ESTADO DE GUERRERO</w:t>
            </w:r>
          </w:p>
        </w:tc>
      </w:tr>
      <w:tr w:rsidR="00456780" w:rsidRPr="00456780" w14:paraId="7968EFDD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DBECC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C1 P C13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D43A5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PAVIMENTACIÓN DEL CAMINO CRUCERO DEL EL RINCÓN - CHACALINITLA EN EL MUNICIPIO DE AYUTLA DE LOS LIBRES EN EL ESTADO DE GUERRERO</w:t>
            </w:r>
          </w:p>
        </w:tc>
      </w:tr>
      <w:tr w:rsidR="00456780" w:rsidRPr="00456780" w14:paraId="76052D4C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6E786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C1 P H06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CCB6E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PAVIMENTACIÓN DEL CAMINO E.C.(CUAUTEPEC-EL COQUILLO) - HUAMUCHITITAN EN EL MUNICIPIO DE TECOANAPA EN EL ESTADO DE GUERRERO</w:t>
            </w:r>
          </w:p>
        </w:tc>
      </w:tr>
      <w:tr w:rsidR="00456780" w:rsidRPr="00456780" w14:paraId="7087F18F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7C401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lastRenderedPageBreak/>
              <w:t>10 C1 P H12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73CE5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PAVIMENTACIÓN DEL CAMINO  DE HUEYITLALPAN - ALMOLONGA (TERCERA ETAPA) EN EL MUNICIPIO DE MÁRTIR DE CUILAPAN EN EL ESTADO DE GUERRERO</w:t>
            </w:r>
          </w:p>
        </w:tc>
      </w:tr>
      <w:tr w:rsidR="00456780" w:rsidRPr="00456780" w14:paraId="4CAB4FD3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AE905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C1 P M35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A3837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PAVIMENTACIÓN DEL CAMINO E. C. (TLAPA - MARQUELIA)  TRAMO RANCHO VIEJO - EL COCOYUL EN EL MUNICIPIO DE SANTA CRUZ DEL RINCÓN EN EL ESTADO DE GUERRERO.</w:t>
            </w:r>
          </w:p>
        </w:tc>
      </w:tr>
      <w:tr w:rsidR="00456780" w:rsidRPr="00456780" w14:paraId="46AEB41F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2342E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C1 P M60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8C372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PAVIMENTACIÓN DEL CAMINO CHICHIHUALCO - EL NARANJO EN EL MUNICIPIO DE LEONARDO BRAVO EN EL ESTADO DE GUERRERO</w:t>
            </w:r>
          </w:p>
        </w:tc>
      </w:tr>
      <w:tr w:rsidR="00456780" w:rsidRPr="00456780" w14:paraId="17E911CE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0DC95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C1 P O32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B195E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PAVIMENTACIÓN DEL CAMINO OCOTITO - TLAHUIZAPA -COACOYULILLO - JALEACA DE CATALÁN EN EL MUNICIPIO DE CHILPANCINGO EN EL ESTADO DE GUERRERO</w:t>
            </w:r>
          </w:p>
        </w:tc>
      </w:tr>
      <w:tr w:rsidR="00456780" w:rsidRPr="00456780" w14:paraId="06208F38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CB977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C1 P P14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3FBD2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PAVIMENTACIÓN DEL CAMINO PASO TEXCA - TEXCA - OCOTILLO - PLATANILLO, TRAMO OCOTILLO - PLATANILLO EN EL MUNICIPIO DE COYUCA DE BENÍTEZ EN EL ESTADO DE GUERRERO</w:t>
            </w:r>
          </w:p>
        </w:tc>
      </w:tr>
      <w:tr w:rsidR="00456780" w:rsidRPr="00456780" w14:paraId="2E35D942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3086C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C1 P P24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6F01A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PAVIMENTACIÓN DEL CAMINO EL PAROTAL - EL PORVENIR - SAN ANTONIO LAS TEXAS EN EL MUNICIPIO DE PETATLÁN EN EL ESTADO DE GUERRERO</w:t>
            </w:r>
          </w:p>
        </w:tc>
      </w:tr>
      <w:tr w:rsidR="00456780" w:rsidRPr="00456780" w14:paraId="3BB2D46A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C7B36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C1 P P25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FB656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PAVIMENTACIÓN DEL CAMINO PANTLA DEL ZAPOTAL - CEJA BLANCA EN EL MUNICIPIO DE IGUALA DE LA INDEPENDENCIA EN EL ESTADO DE GUERRERO</w:t>
            </w:r>
          </w:p>
        </w:tc>
      </w:tr>
      <w:tr w:rsidR="00456780" w:rsidRPr="00456780" w14:paraId="249B08F7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BB1CF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C1 P S05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14118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PAVIMENTACIÓN DEL CAMINO E.C.( CHILAPA - AHUCUOTZINGO) - SANTA CRUZ - YETLANCINGO EN EL MUNICIPIO ZITLALA EN EL ESTADO DE GUERRERO</w:t>
            </w:r>
          </w:p>
        </w:tc>
      </w:tr>
      <w:tr w:rsidR="00456780" w:rsidRPr="00456780" w14:paraId="15FDAF8D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3BE00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C1 P S26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CF0C7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PAVIMENTACIÓN DEL CAMINO SAN JUAN CHICO - LAS MINAS - CAMPANARIO - APALANI EN EL MUNICIPIO DE ACAPULCO DE JUÁREZ EN EL ESTADO DE GUERRERO</w:t>
            </w:r>
          </w:p>
        </w:tc>
      </w:tr>
      <w:tr w:rsidR="00456780" w:rsidRPr="00456780" w14:paraId="75C4AF9D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482F9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C1 P T09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160A0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PAVIMENTACIÓN DEL CAMINO TLAPA - AHUETEPEC PUEBLO – TLACUIYOLA – ACATENCO – CHIEPETLAN -CUALAC EN EL MUNICIPIO DE TLAPA DE COMONFORT EN EL ESTADO DE GUERRERO</w:t>
            </w:r>
          </w:p>
        </w:tc>
      </w:tr>
      <w:tr w:rsidR="00456780" w:rsidRPr="00456780" w14:paraId="78E88BA9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223E8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C1 P T15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83727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PAVIMENTACIÓN DEL CAMINO TETIPAC - SAN ANDRÉS - SAN GREGORIO - LAS JOYAS EN EL MUNICIPIO DE TETIPAC EN EL ESTADO DE GUERRERO</w:t>
            </w:r>
          </w:p>
        </w:tc>
      </w:tr>
      <w:tr w:rsidR="00456780" w:rsidRPr="00456780" w14:paraId="6EE3A247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2D0F4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C1 P T28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6CC2C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PAVIMENTACIÓN DE CAMINO E.C. (PARAÍSO -  PUERTO DEL GALLO) - TORO MUERTO - LINDA VISTA - PETLACALA.(SEGUNDA ETAPA) EN EL MUNICIPIO DE ATOYAC EN EL ESTADO DE GUERRERO</w:t>
            </w:r>
          </w:p>
        </w:tc>
      </w:tr>
      <w:tr w:rsidR="00456780" w:rsidRPr="00456780" w14:paraId="14B93FF3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56605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C1 P T34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79AC4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PAVIMENTACIÓN DE L CAMINO TECPAN - EL BALCÓN EN EL MUNICIPIO DE TECPAN DE GALEANA EN EL ESTADO DE GUERRERO</w:t>
            </w:r>
          </w:p>
        </w:tc>
      </w:tr>
      <w:tr w:rsidR="00456780" w:rsidRPr="00456780" w14:paraId="5A34E72B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712BD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C1 P V20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69EBF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PAVIMENTACIÓN DEL CAMINO TERRERO VENADO - DOS RIOS EN EL MUNICIPIO DE COCHOAPA EL GRANDE EN EL ESTADO DE GUERRERO</w:t>
            </w:r>
          </w:p>
        </w:tc>
      </w:tr>
      <w:tr w:rsidR="00456780" w:rsidRPr="00456780" w14:paraId="7A021D39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53809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C1 P V21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37BD4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PAVIMENTACIÓN DEL CAMINO EL TECHALE - LLANO GRANDE, EN EL MUNICIPIO DE TECOANAPA, EN EL ESTADO DE GUERRERO</w:t>
            </w:r>
          </w:p>
        </w:tc>
      </w:tr>
      <w:tr w:rsidR="00456780" w:rsidRPr="00456780" w14:paraId="18186528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8102A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C1 P V22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0E9DC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PAVIMENTACIÓN DEL CAMINO E.C. (PASO MORELOS-TEMALAC)-EL CASCALOTE, TERCERA ETAPA, DEL MUNICIPIO  DE COPALILLO, EN EL ESTADO DE GUERRERO</w:t>
            </w:r>
          </w:p>
        </w:tc>
      </w:tr>
      <w:tr w:rsidR="00456780" w:rsidRPr="00456780" w14:paraId="6B1B45E8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D66E6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C1 P V23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18EAD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PAVIMENTACIÓN DEL CAMINO EL JAGUEY-SAN ANGEL-GRUTAS DE JUXTLAHUACA, EN EL MUNICIPIO DE CHILAPA DE ÁLVAREZ EN EL ESTADO DE GUERRERO</w:t>
            </w:r>
          </w:p>
        </w:tc>
      </w:tr>
      <w:tr w:rsidR="00456780" w:rsidRPr="00456780" w14:paraId="0A4AF97C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5C4EE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C1 P V24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08FD7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PAVIMENTACIÓN DEL CAMINO COLOTLIPA-JOCUTLA (QUINTA ETAPA), EN EL MUNICIPIO DE QUECHULTENANGO EN EL ESTADO DE GUERRERO</w:t>
            </w:r>
          </w:p>
        </w:tc>
      </w:tr>
      <w:tr w:rsidR="00456780" w:rsidRPr="00456780" w14:paraId="185B754E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1BD5F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lastRenderedPageBreak/>
              <w:t>10 C1 P V25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ACF9C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PAVIMENTACIÓN DEL CAMINO LA PINTADA - EL EDÉN (TERCERA ETAPA). EN EL MUNICIPIO DE ATOYAC DE ÁLVAREZ EN EL ESTADO DE GUERRERO</w:t>
            </w:r>
          </w:p>
        </w:tc>
      </w:tr>
      <w:tr w:rsidR="00456780" w:rsidRPr="00456780" w14:paraId="7B7E4C3E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FFED1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C1 P V26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F445D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PAVIMENTACIÓN DEL CAMINO XOCHISTLAHUACA - PLAN DE GUADALUPE,  EN EL MUNICIPIO DE XOCHISTLAHUACA EN EL ESTADO DE GUERRERO</w:t>
            </w:r>
          </w:p>
        </w:tc>
      </w:tr>
      <w:tr w:rsidR="00456780" w:rsidRPr="00456780" w14:paraId="1F3B19FA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FEA06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C1 P V28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1B9A1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PAVIMENTACIÓN DEL CAMINO COAPINOLA-EL PARAÍSO-LA CONCORDIA, EN EL MUNICIPIO DE ÑUU SAVI, EN EL ESTADO DE GUERRERO</w:t>
            </w:r>
          </w:p>
        </w:tc>
      </w:tr>
      <w:tr w:rsidR="00456780" w:rsidRPr="00456780" w14:paraId="75957E73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0400C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C1 P V29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5D6FD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PAVIMENTACIÓN DEL CAMINO SANTA ROSA - EL PAROTAL - MAMEYAL - EL DURAZNO (SEGUNDA ETAPA), EN EL MUNICIPIO DE PETATLÁN, EN EL ESTADO DE GUERRERO</w:t>
            </w:r>
          </w:p>
        </w:tc>
      </w:tr>
      <w:tr w:rsidR="00456780" w:rsidRPr="00456780" w14:paraId="4F9EBB2C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0FA1E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C1 P V30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7F996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PAVIMENTACIÓN DEL CAMINO SAN VICENTE DE BENÍTEZ - SAN VICENTE DE JESÚS, ATOYAC DE ÁLVAREZ, SAN VICENTE DE JESÚS</w:t>
            </w:r>
          </w:p>
        </w:tc>
      </w:tr>
      <w:tr w:rsidR="00456780" w:rsidRPr="00456780" w14:paraId="2DBA585F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F6300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C1 P V31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5AC94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PAVIMENTACIÓN DEL CAMINO AYUTLA-SAN JUAN DE LAS PALMAS-MOCTEZUMA-SAN MARCOS EN EL MUNICIPIO DE SAN MARCOS, EN EL ESTADO DE GUERRERO</w:t>
            </w:r>
          </w:p>
        </w:tc>
      </w:tr>
      <w:tr w:rsidR="00456780" w:rsidRPr="00456780" w14:paraId="3F6320A2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D0D9A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C1 P V32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FA5AA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PAVIMENTACIÓN DEL CAMINO PUENTES IGUALITA-SAN JUAN PUERTO MONTAÑA-COCHOAPA EL GRANDE, TRAMO SAN LUCAS-SAN MIGUEL AMOLTEPEC, EN EL MUNICIPIO DE COCHOAPA EL GRANDE EN EL ESTADO DE GUERRERO</w:t>
            </w:r>
          </w:p>
        </w:tc>
      </w:tr>
      <w:tr w:rsidR="00456780" w:rsidRPr="00456780" w14:paraId="27B9B943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7B154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C1 P V33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AD27C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PAVIMENTACIÓN DEL CAMINO PUERTO DEL VARAL - CORRAL DE PIEDRA (SEGUNDA ETAPA) EN EL MUNICIPIO DE LEONARDO BRAVO EN EL ESTADO DE GUERRERO</w:t>
            </w:r>
          </w:p>
        </w:tc>
      </w:tr>
      <w:tr w:rsidR="00456780" w:rsidRPr="00456780" w14:paraId="4CD5C10C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50D7E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C1 P V34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35F8F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PAVIMENTACIÓN DEL CAMINO COLOTLIPA - TLANICUILULCO - EL EPAZOTE - ACATEPEC EN EL MUNICIPIO DE CHILAPA DE ÁLVAREZ, EN EL ESTADO DE GUERRERO</w:t>
            </w:r>
          </w:p>
        </w:tc>
      </w:tr>
      <w:tr w:rsidR="00456780" w:rsidRPr="00456780" w14:paraId="4C85472F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BC9DE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C1 P V35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C21B1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PAVIMENTACIÓN DEL CAMINO E.C.(TLAPA -MARQUELIA) - TIERRA COLORADA -COCOYUL, TERCERA ETAPA, EN EL MUNICIPIO DE SANTA CRUZ DEL RINCÓN EN EL ESTADO DE GUERRERO</w:t>
            </w:r>
          </w:p>
        </w:tc>
      </w:tr>
      <w:tr w:rsidR="00456780" w:rsidRPr="00456780" w14:paraId="33E061E5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8C5A5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C1 P V36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3102C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PAVIMENTACIÓN DEL CAMINO SAN CRISTÓBAL - EL CAPULÍN (TERCERA ETAPA), EN EL MUNICIPIO DE TLACOACHISTLAHUACA EN EL ESTADO DE GUERRERO</w:t>
            </w:r>
          </w:p>
        </w:tc>
      </w:tr>
      <w:tr w:rsidR="00456780" w:rsidRPr="00456780" w14:paraId="357A7382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855F9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C1 P Z01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70BBF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PAVIMENTACIÓN  DEL CAMINO ZACATLANCILLO - TETZILACATLÁN EN EL MUNICIPIO DE TELOLOAPAN EN EL ESTADO DE GUERRERO</w:t>
            </w:r>
          </w:p>
        </w:tc>
      </w:tr>
      <w:tr w:rsidR="00456780" w:rsidRPr="00456780" w14:paraId="0F8527F6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E02E4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C1 P Z23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1B54C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PAVIMENTACIÓN DEL CAMINO E.C.(OCOTITO - TLAHUIZAPA) - ZOYATEPEC EN EL MUNICIPIO DE CHILPANCINGO DE LOS BRAVO EN EL ESTADO DE GUERRERO</w:t>
            </w:r>
          </w:p>
        </w:tc>
      </w:tr>
      <w:tr w:rsidR="00456780" w:rsidRPr="00456780" w14:paraId="38C50613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ACBE2" w14:textId="77777777" w:rsidR="00456780" w:rsidRPr="00456780" w:rsidRDefault="00456780" w:rsidP="00456780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456780">
              <w:rPr>
                <w:rFonts w:ascii="Arial" w:hAnsi="Arial" w:cs="Arial"/>
                <w:b/>
                <w:bCs/>
                <w:lang w:val="es-MX" w:eastAsia="es-MX"/>
              </w:rPr>
              <w:t>10 C2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C4376" w14:textId="77777777" w:rsidR="00456780" w:rsidRPr="00456780" w:rsidRDefault="00456780" w:rsidP="00456780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456780">
              <w:rPr>
                <w:rFonts w:ascii="Arial" w:hAnsi="Arial" w:cs="Arial"/>
                <w:b/>
                <w:bCs/>
                <w:lang w:val="es-MX" w:eastAsia="es-MX"/>
              </w:rPr>
              <w:t>CONSTRUCCIÓN PUENTES VEHICULARES</w:t>
            </w:r>
          </w:p>
        </w:tc>
      </w:tr>
      <w:tr w:rsidR="00456780" w:rsidRPr="00456780" w14:paraId="760B6662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6C936" w14:textId="77777777" w:rsidR="00456780" w:rsidRPr="00456780" w:rsidRDefault="00456780" w:rsidP="00456780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456780">
              <w:rPr>
                <w:rFonts w:ascii="Arial" w:hAnsi="Arial" w:cs="Arial"/>
                <w:b/>
                <w:bCs/>
                <w:lang w:val="es-MX" w:eastAsia="es-MX"/>
              </w:rPr>
              <w:t>10 C2 H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2134E" w14:textId="77777777" w:rsidR="00456780" w:rsidRPr="00456780" w:rsidRDefault="00456780" w:rsidP="00456780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456780">
              <w:rPr>
                <w:rFonts w:ascii="Arial" w:hAnsi="Arial" w:cs="Arial"/>
                <w:b/>
                <w:bCs/>
                <w:lang w:val="es-MX" w:eastAsia="es-MX"/>
              </w:rPr>
              <w:t>PUENTE VEHICULAR</w:t>
            </w:r>
          </w:p>
        </w:tc>
      </w:tr>
      <w:tr w:rsidR="00456780" w:rsidRPr="00456780" w14:paraId="1E013C06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3AFA5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C2 H C09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6121A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CONSTRUCCIÓN DEL PUENTE VEHICULAR "CARRIZAL DE PINZÓN" EN EL MUNICIPIO DE CHILPANCINGO DE LOS BRAVO EN EL ESTADO DE GUERRERO</w:t>
            </w:r>
          </w:p>
        </w:tc>
      </w:tr>
      <w:tr w:rsidR="00456780" w:rsidRPr="00456780" w14:paraId="78DC3E22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87E15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C2 H G04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9C58B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CONSTRUCCIÓN DEL PUENTE VEHICULAR "ARROYO GRANDE", ACCESOS Y OBRAS COMPLEMENTARIAS EN EL MUNICIPIO DE CUAUTEPEC, EN EL ESTADO DE MORELOS</w:t>
            </w:r>
          </w:p>
        </w:tc>
      </w:tr>
      <w:tr w:rsidR="00456780" w:rsidRPr="00456780" w14:paraId="4B1864C7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899FC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C2 H M08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8274B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CONSTRUCCIÓN DEL PUENTE "LA MONA", ACCESOS Y OBRAS COMPLEMENTARIAS EN EL MUNICIPIO DE TECPAN DE GALEANA EN EL ESTADO DE GUERRERO</w:t>
            </w:r>
          </w:p>
        </w:tc>
      </w:tr>
      <w:tr w:rsidR="00456780" w:rsidRPr="00456780" w14:paraId="386EC3EA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EFBCA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C2 H M61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E3186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CONSTRUCCIÓN DEL PUENTE VEHICULAR ATLAMAJALCINGO DEL MONTE EN EL MUNICIPIO DE ATLAMAJALCINGO DE MONTE EN EL ESTADO DE GUERRERO</w:t>
            </w:r>
          </w:p>
        </w:tc>
      </w:tr>
      <w:tr w:rsidR="00456780" w:rsidRPr="00456780" w14:paraId="6D49E057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EB783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lastRenderedPageBreak/>
              <w:t>10 C2 H S11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2C55A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CONSTRUCCIÓN DEL PASO SUPERIOR ELEVADO EN EL KM 299+300 EN LA CARRETERA MÉXICO - ACAPULCO(SEGUNDA ETAPA) EN EL MUNICIPIO DE CHILPANCINGO DE LOS BRAVO EN EL ESTADO DE GUERRERO</w:t>
            </w:r>
          </w:p>
        </w:tc>
      </w:tr>
      <w:tr w:rsidR="00456780" w:rsidRPr="00456780" w14:paraId="3AD4758D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050DB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C2 H V10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AC716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CONSTRUCCIÓN DEL PASO SUPERIOR VEHICULAR "VACACIONAL"(SEGUNDA ETAPA) EN EL MUNICIPIO DE ACAPULCO EN EL ESTADO DE GUERRERO</w:t>
            </w:r>
          </w:p>
        </w:tc>
      </w:tr>
      <w:tr w:rsidR="00456780" w:rsidRPr="00456780" w14:paraId="3FD09489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E84E8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C2 H W30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D7439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CONSTRUCCIÓN DEL PUENTE VEHICULAR "RÍO VELERO" (PRIMERA ETAPA), ACCESOS Y OBRAS COMPLEMENTARIAS EN EL MUNICIPIO DE AYUTLA DE LOS LIBRES EN EL ESTADO DE GUERRERO</w:t>
            </w:r>
          </w:p>
        </w:tc>
      </w:tr>
      <w:tr w:rsidR="00456780" w:rsidRPr="00456780" w14:paraId="2B0366C7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F1FD7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C2 H W50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54D4D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SUSTITUCIÓN DEL PUENTE VEHICULAR LAS MINAS(SEGUNDA ETAPA), ACCESOS Y OBRAS COMPLEMENTARIAS EN EL MUNICIPIO DE TLACOACHISTLAHUCA EN EL ESTADO DE GUERRERO</w:t>
            </w:r>
          </w:p>
        </w:tc>
      </w:tr>
      <w:tr w:rsidR="00456780" w:rsidRPr="00456780" w14:paraId="43D636A1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AB809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C2 H Z05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2FFA5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CONSTRUCCIÓN DEL PUENTE VEHICULAR "ZAPOTE I", ACCESOS Y OBRAS COMPLEMENTARIAS EN EL MUNICIPIO DE AYUTLA DE LOS LIBRES EN EL ESTADO DE GUERRERO</w:t>
            </w:r>
          </w:p>
        </w:tc>
      </w:tr>
      <w:tr w:rsidR="00456780" w:rsidRPr="00456780" w14:paraId="0467ED1B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AA897" w14:textId="77777777" w:rsidR="00456780" w:rsidRPr="00456780" w:rsidRDefault="00456780" w:rsidP="00456780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456780">
              <w:rPr>
                <w:rFonts w:ascii="Arial" w:hAnsi="Arial" w:cs="Arial"/>
                <w:b/>
                <w:bCs/>
                <w:lang w:val="es-MX" w:eastAsia="es-MX"/>
              </w:rPr>
              <w:t>10 C3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26420" w14:textId="77777777" w:rsidR="00456780" w:rsidRPr="00456780" w:rsidRDefault="00456780" w:rsidP="00456780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456780">
              <w:rPr>
                <w:rFonts w:ascii="Arial" w:hAnsi="Arial" w:cs="Arial"/>
                <w:b/>
                <w:bCs/>
                <w:lang w:val="es-MX" w:eastAsia="es-MX"/>
              </w:rPr>
              <w:t>CONSTRUCCIÓN DE CAMINOS Y CARRETERAS</w:t>
            </w:r>
          </w:p>
        </w:tc>
      </w:tr>
      <w:tr w:rsidR="00456780" w:rsidRPr="00456780" w14:paraId="37FF6178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FD13E" w14:textId="77777777" w:rsidR="00456780" w:rsidRPr="00456780" w:rsidRDefault="00456780" w:rsidP="00456780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456780">
              <w:rPr>
                <w:rFonts w:ascii="Arial" w:hAnsi="Arial" w:cs="Arial"/>
                <w:b/>
                <w:bCs/>
                <w:lang w:val="es-MX" w:eastAsia="es-MX"/>
              </w:rPr>
              <w:t>10 C3 S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B0658" w14:textId="77777777" w:rsidR="00456780" w:rsidRPr="00456780" w:rsidRDefault="00456780" w:rsidP="00456780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456780">
              <w:rPr>
                <w:rFonts w:ascii="Arial" w:hAnsi="Arial" w:cs="Arial"/>
                <w:b/>
                <w:bCs/>
                <w:lang w:val="es-MX" w:eastAsia="es-MX"/>
              </w:rPr>
              <w:t>CONSTRUCCIÓN</w:t>
            </w:r>
          </w:p>
        </w:tc>
      </w:tr>
      <w:tr w:rsidR="00456780" w:rsidRPr="00456780" w14:paraId="1D64A546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B0A0A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C3 S S06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D0C7A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CONSTRUCCIÓN DEL CAMINO TLANICUILULCO-TEOZINTLA, TRAMO NANZINTLA-COACOYUL, EN EL MUNICIPIO DE QUECHULTENANGO EN EL ESTADO DE GUERRERO</w:t>
            </w:r>
          </w:p>
        </w:tc>
      </w:tr>
      <w:tr w:rsidR="00456780" w:rsidRPr="00456780" w14:paraId="0D1A4440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5390F" w14:textId="77777777" w:rsidR="00456780" w:rsidRPr="00456780" w:rsidRDefault="00456780" w:rsidP="00456780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456780">
              <w:rPr>
                <w:rFonts w:ascii="Arial" w:hAnsi="Arial" w:cs="Arial"/>
                <w:b/>
                <w:bCs/>
                <w:lang w:val="es-MX" w:eastAsia="es-MX"/>
              </w:rPr>
              <w:t>10 C4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ACAFD" w14:textId="77777777" w:rsidR="00456780" w:rsidRPr="00456780" w:rsidRDefault="00456780" w:rsidP="00456780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456780">
              <w:rPr>
                <w:rFonts w:ascii="Arial" w:hAnsi="Arial" w:cs="Arial"/>
                <w:b/>
                <w:bCs/>
                <w:lang w:val="es-MX" w:eastAsia="es-MX"/>
              </w:rPr>
              <w:t>REENCARPETAMIENTO  Y CONSERVACIÓN DE CAMINOS Y CARRETERAS</w:t>
            </w:r>
          </w:p>
        </w:tc>
      </w:tr>
      <w:tr w:rsidR="00456780" w:rsidRPr="00456780" w14:paraId="60C17AE0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8F3C9" w14:textId="77777777" w:rsidR="00456780" w:rsidRPr="00456780" w:rsidRDefault="00456780" w:rsidP="00456780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456780">
              <w:rPr>
                <w:rFonts w:ascii="Arial" w:hAnsi="Arial" w:cs="Arial"/>
                <w:b/>
                <w:bCs/>
                <w:lang w:val="es-MX" w:eastAsia="es-MX"/>
              </w:rPr>
              <w:t>10 C4 N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D4A20" w14:textId="77777777" w:rsidR="00456780" w:rsidRPr="00456780" w:rsidRDefault="00456780" w:rsidP="00456780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456780">
              <w:rPr>
                <w:rFonts w:ascii="Arial" w:hAnsi="Arial" w:cs="Arial"/>
                <w:b/>
                <w:bCs/>
                <w:lang w:val="es-MX" w:eastAsia="es-MX"/>
              </w:rPr>
              <w:t>REENCARPETAMIENTO</w:t>
            </w:r>
          </w:p>
        </w:tc>
      </w:tr>
      <w:tr w:rsidR="00456780" w:rsidRPr="00456780" w14:paraId="7CCA36EE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3C7A0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C4 N M64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E46AD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REENCARPETAMIENTO TRAMO AZOYÚ-ARCELIA DEL PROGRESO, MUNICIPIO DE AZOYU, GRO.</w:t>
            </w:r>
          </w:p>
        </w:tc>
      </w:tr>
      <w:tr w:rsidR="00456780" w:rsidRPr="00456780" w14:paraId="4F4B2932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A51BA" w14:textId="77777777" w:rsidR="00456780" w:rsidRPr="00456780" w:rsidRDefault="00456780" w:rsidP="00456780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456780">
              <w:rPr>
                <w:rFonts w:ascii="Arial" w:hAnsi="Arial" w:cs="Arial"/>
                <w:b/>
                <w:bCs/>
                <w:lang w:val="es-MX" w:eastAsia="es-MX"/>
              </w:rPr>
              <w:t>10 C5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E43C8" w14:textId="77777777" w:rsidR="00456780" w:rsidRPr="00456780" w:rsidRDefault="00456780" w:rsidP="00456780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456780">
              <w:rPr>
                <w:rFonts w:ascii="Arial" w:hAnsi="Arial" w:cs="Arial"/>
                <w:b/>
                <w:bCs/>
                <w:lang w:val="es-MX" w:eastAsia="es-MX"/>
              </w:rPr>
              <w:t>REHABILITACIÓN DE CAMINOS Y CARRETERAS</w:t>
            </w:r>
          </w:p>
        </w:tc>
      </w:tr>
      <w:tr w:rsidR="00456780" w:rsidRPr="00456780" w14:paraId="358C0245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83F54" w14:textId="77777777" w:rsidR="00456780" w:rsidRPr="00456780" w:rsidRDefault="00456780" w:rsidP="00456780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456780">
              <w:rPr>
                <w:rFonts w:ascii="Arial" w:hAnsi="Arial" w:cs="Arial"/>
                <w:b/>
                <w:bCs/>
                <w:lang w:val="es-MX" w:eastAsia="es-MX"/>
              </w:rPr>
              <w:t>10 C5 A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23D07" w14:textId="77777777" w:rsidR="00456780" w:rsidRPr="00456780" w:rsidRDefault="00456780" w:rsidP="00456780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456780">
              <w:rPr>
                <w:rFonts w:ascii="Arial" w:hAnsi="Arial" w:cs="Arial"/>
                <w:b/>
                <w:bCs/>
                <w:lang w:val="es-MX" w:eastAsia="es-MX"/>
              </w:rPr>
              <w:t>CONSERVACIÓN</w:t>
            </w:r>
          </w:p>
        </w:tc>
      </w:tr>
      <w:tr w:rsidR="00456780" w:rsidRPr="00456780" w14:paraId="52894507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FEAE8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C5 A Y01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397F4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CONSERVACIÓN DE CAMINO RURAL VIENTO FRÍO-EL JILGUERO EN EL MUNICIPIO DE GRAL. HELIODORO CASTILLO EN EL ESTADO DE GUERRERO</w:t>
            </w:r>
          </w:p>
        </w:tc>
      </w:tr>
      <w:tr w:rsidR="00456780" w:rsidRPr="00456780" w14:paraId="25BACDDD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A1221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C5 A Y02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66E1B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CONSERVACIÓN DEL CAMINO CHILPANCINGO-AMOJILECA-JALEACA DE CATALÁN, TRAMO CHAUTIPAN-JALEACA DE CATALÁN, EN EL MUNICIPIO DE CHILPANCINGO DE LOS BRAVO EN EL ESTADO DE GUERRERO</w:t>
            </w:r>
          </w:p>
        </w:tc>
      </w:tr>
      <w:tr w:rsidR="00456780" w:rsidRPr="00456780" w14:paraId="0165908A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858C7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C5 A Y03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27454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ATENCIÓN DE PUNTOS DE CONFLICTO EN EL TRAMO EL TERRERO-PIEDRA ANCHA EN EL MUNICIPIO DE OMETEPEC EN EL ESTADO DE GUERRERO</w:t>
            </w:r>
          </w:p>
        </w:tc>
      </w:tr>
      <w:tr w:rsidR="00456780" w:rsidRPr="00456780" w14:paraId="1BDD4A8A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69F54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C5 A Y04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B1EE6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MEJORAMIENTO DEL CAMINO RURAL E.C. (CHILPO-AMOJILECA)-COAPANGO</w:t>
            </w:r>
          </w:p>
        </w:tc>
      </w:tr>
      <w:tr w:rsidR="00456780" w:rsidRPr="00456780" w14:paraId="4918E337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15E70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C5 A Y07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09B0B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MANTENIMIENTO DEL CAMINO RURAL BARRANCA DE LA PALMA - JOYA REAL - DOS RÍOS EN EL MUNICIPIO DE COCHOAPA EL GRANDE EN EL ESTADO DE GUERRERO</w:t>
            </w:r>
          </w:p>
        </w:tc>
      </w:tr>
      <w:tr w:rsidR="00456780" w:rsidRPr="00456780" w14:paraId="28B7ACEF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1963C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C5 A Y08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D7329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SEÑALAMIENTO VERTICAL Y HORIZONTAL EN LA AV. ESCÉNICA, EN EL MUNICIPIO DE ACAPULCO DE JUÁREZ EN EL ESTADO DE GUERRERO</w:t>
            </w:r>
          </w:p>
        </w:tc>
      </w:tr>
      <w:tr w:rsidR="00456780" w:rsidRPr="00456780" w14:paraId="3A874528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219C7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C5 A Y09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3AFAD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MANTENIMIENTO DE LA AV. ESCÉNICA (DEMOLICIÓN DE ROCAS), EN EL MUNICIPIO DE ACAPULCO DE JUÁREZ EN EL ESTADO DE GUERRERO</w:t>
            </w:r>
          </w:p>
        </w:tc>
      </w:tr>
      <w:tr w:rsidR="00456780" w:rsidRPr="00456780" w14:paraId="5D45A48E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4EA0B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C5 A Y10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39206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CONSTRUCCIÓN DE OBRAS DE PROTECCIÓN EN LA CARRETERA SAN LUIS ACATLÁN-NEJAPA-CAMALOTILLO EN EL MUNICIPIO DE SAN LUIS ACATLÁN EN EL ESTADO DE GUERRERO</w:t>
            </w:r>
          </w:p>
        </w:tc>
      </w:tr>
      <w:tr w:rsidR="00456780" w:rsidRPr="00456780" w14:paraId="7B707050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6B426" w14:textId="77777777" w:rsidR="00456780" w:rsidRPr="00456780" w:rsidRDefault="00456780" w:rsidP="00456780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456780">
              <w:rPr>
                <w:rFonts w:ascii="Arial" w:hAnsi="Arial" w:cs="Arial"/>
                <w:b/>
                <w:bCs/>
                <w:lang w:val="es-MX" w:eastAsia="es-MX"/>
              </w:rPr>
              <w:t>10 C5 L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A0A79" w14:textId="77777777" w:rsidR="00456780" w:rsidRPr="00456780" w:rsidRDefault="00456780" w:rsidP="00456780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456780">
              <w:rPr>
                <w:rFonts w:ascii="Arial" w:hAnsi="Arial" w:cs="Arial"/>
                <w:b/>
                <w:bCs/>
                <w:lang w:val="es-MX" w:eastAsia="es-MX"/>
              </w:rPr>
              <w:t>CALLE</w:t>
            </w:r>
          </w:p>
        </w:tc>
      </w:tr>
      <w:tr w:rsidR="00456780" w:rsidRPr="00456780" w14:paraId="07DC6561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19B49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lastRenderedPageBreak/>
              <w:t>10 C5 L O01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EFA7D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REHABILITACIÓN DE LA CALLE LATERAL SUR-NORTE DEL BOULEVARD VICENTE GUERRERO, TRAMO PARADOR DEL MARQUEZ-GUILLERMO SOBERÓN ACEVEDO EN CHILPANCINGO DE LOS BRAVO GUERRERO</w:t>
            </w:r>
          </w:p>
        </w:tc>
      </w:tr>
      <w:tr w:rsidR="00456780" w:rsidRPr="00456780" w14:paraId="75716AC7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9F728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C5 L O02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B86DC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PAVIMENTACIÓN CON CONCRETO HDRÁULICO DE LA CALLE SECCIÓN D EN EL FRANCCIONAMIENTO RINCONADA DE OCOTEPEC EN EL MUNICIPIO DE CHILPANCINGO DE LOS BRAVO EN EL ESTADO DE GUERRERO</w:t>
            </w:r>
          </w:p>
        </w:tc>
      </w:tr>
      <w:tr w:rsidR="00456780" w:rsidRPr="00456780" w14:paraId="237C1961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A51BA" w14:textId="77777777" w:rsidR="00456780" w:rsidRPr="00456780" w:rsidRDefault="00456780" w:rsidP="00456780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456780">
              <w:rPr>
                <w:rFonts w:ascii="Arial" w:hAnsi="Arial" w:cs="Arial"/>
                <w:b/>
                <w:bCs/>
                <w:lang w:val="es-MX" w:eastAsia="es-MX"/>
              </w:rPr>
              <w:t>10 C5 R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E02BE" w14:textId="77777777" w:rsidR="00456780" w:rsidRPr="00456780" w:rsidRDefault="00456780" w:rsidP="00456780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456780">
              <w:rPr>
                <w:rFonts w:ascii="Arial" w:hAnsi="Arial" w:cs="Arial"/>
                <w:b/>
                <w:bCs/>
                <w:lang w:val="es-MX" w:eastAsia="es-MX"/>
              </w:rPr>
              <w:t>REHABILITACIÓN</w:t>
            </w:r>
          </w:p>
        </w:tc>
      </w:tr>
      <w:tr w:rsidR="00456780" w:rsidRPr="00456780" w14:paraId="0E9575C8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6565B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C5 R A13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BE323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REHABILITACIÓN DE LA CARRETERA AYUTLA - SAN JOSÉ LA HACIENDA -PASCALA DEL ORO EN EL MUNICIPIO DE AYUTLA DE LOS LIBRES EN EL ESTADO DE GUERRERO</w:t>
            </w:r>
          </w:p>
        </w:tc>
      </w:tr>
      <w:tr w:rsidR="00456780" w:rsidRPr="00456780" w14:paraId="02BE33A0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438C0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C5 R C24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1CEFA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REHABILITACIÓN DE LA CARRETERA E.C.(IGUALA - CD. ALTAMIRANO) - ACAPETLAHUAYA EN EL MUNICIPIO DE GRAL. CANUTO NERI EN EL ESTADO DE GUERRERO</w:t>
            </w:r>
          </w:p>
        </w:tc>
      </w:tr>
      <w:tr w:rsidR="00456780" w:rsidRPr="00456780" w14:paraId="75F54EFB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F3CB1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C5 R D24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83BA8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REHABILITACIÓN DE LA CARRETERA TIERRA COLORADA - EL TERRERO - EL TABACAL(TRAMOS AISLADOS) EN EL MUNICIPIO DE JUAN R. ESCUDERO EN EL ESTADO DE GUERRERO</w:t>
            </w:r>
          </w:p>
        </w:tc>
      </w:tr>
      <w:tr w:rsidR="00456780" w:rsidRPr="00456780" w14:paraId="53280797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3E0CD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C5 R E27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40EC8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REHABILITACIÓN DE LA AV. ESCÉNICA EN ACAPULCO DE JUÁREZ</w:t>
            </w:r>
          </w:p>
        </w:tc>
      </w:tr>
      <w:tr w:rsidR="00456780" w:rsidRPr="00456780" w14:paraId="10FB023B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80C23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C5 R E28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68437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REHABILITACIÓN DE LA CARRETERA EL 30 - DOS ARROYOS - ALTOS DEL CAMARÓN EN EL MUNICIPIO DE ACAPULCO DE JUÁREZ EN EL ESTADO DE GUERRERO</w:t>
            </w:r>
          </w:p>
        </w:tc>
      </w:tr>
      <w:tr w:rsidR="00456780" w:rsidRPr="00456780" w14:paraId="3C3E6CC0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15985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C5 R H03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3ECC0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REHABILITACIÓN DE LA CARRETERA HUAMUXTITLÁN - CUALAC EN EL MUNICIPIO DE CUALAC EN EL ESTADO DE GUERRERO</w:t>
            </w:r>
          </w:p>
        </w:tc>
      </w:tr>
      <w:tr w:rsidR="00456780" w:rsidRPr="00456780" w14:paraId="3FABBBFC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EC3E9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C5 R I17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EAA66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REHABILITACIÓN DE LA CARRETERA TAXCO - IXCATEOPAN(TRAOS AISLADOS) EN EL MUNICIPIO DE IXCATEOPAN DE CUAUHTÉMOC EN EL ESTADO DE GUERRERO</w:t>
            </w:r>
          </w:p>
        </w:tc>
      </w:tr>
      <w:tr w:rsidR="00456780" w:rsidRPr="00456780" w14:paraId="3B578D5D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77D7A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C5 R K30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57D5F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REHABILITACIÓN DE LA CARRETERA KM 42 - LA PROVIDENCIA - PUEBLOS SANTOS(TRAMOS AISLADOS) EN EL MUNICIPIO DE CHILPANCINGO DE LOS BRAVO ESTADO DE GUERRERO</w:t>
            </w:r>
          </w:p>
        </w:tc>
      </w:tr>
      <w:tr w:rsidR="00456780" w:rsidRPr="00456780" w14:paraId="724D9E46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6F92F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C5 R L09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25617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REHABILITACIÓN DEL LIBRAMIENTO OMETEPEC EN EL MUNICIPIO DE OMETEPEC EN EL ESTADO DE GUERRERO</w:t>
            </w:r>
          </w:p>
        </w:tc>
      </w:tr>
      <w:tr w:rsidR="00456780" w:rsidRPr="00456780" w14:paraId="58C7B4A9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DCF2E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C5 R L25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1D2FA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REHABILITACIÓN DEL ACCESO A LA COMUNIDAD DE LA LAJA, DEL MUNICIPIO DE ZIHUATANEJO DE AZUETA</w:t>
            </w:r>
          </w:p>
        </w:tc>
      </w:tr>
      <w:tr w:rsidR="00456780" w:rsidRPr="00456780" w14:paraId="60A2FF43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A8A32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C5 R M06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448A1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REHABILITACIÓN DE LA CARRETERA TLAPA - METLATONOC EN EL MUNICIPIO DE METLATONOC EN EL ESTADO DE GUERRERO</w:t>
            </w:r>
          </w:p>
        </w:tc>
      </w:tr>
      <w:tr w:rsidR="00456780" w:rsidRPr="00456780" w14:paraId="7F1EF6A0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78A36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C5 R M10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E2C1B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REHABILITACIÓN DEL CAMINO PASO MORELOS-SAN MIGUEL DEL LAS PALMAS EN EL MUNICIPIO DE HUITZUCO DE LOS FIGUEROA EN EL ESTADO DE GUERRERO</w:t>
            </w:r>
          </w:p>
        </w:tc>
      </w:tr>
      <w:tr w:rsidR="00456780" w:rsidRPr="00456780" w14:paraId="5160CC5C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84AC3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C5 R M25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917BF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REHABILITACIÓN DE LA CARRETERA POCHOTE - IXCAPUZALCO, EN EL MUNICIPIO DE PEDRO ASCENCIO ALQUISIRAS EN EL ESTADO DE GUERRERO</w:t>
            </w:r>
          </w:p>
        </w:tc>
      </w:tr>
      <w:tr w:rsidR="00456780" w:rsidRPr="00456780" w14:paraId="5C5FCB71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CB453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C5 R M63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E91E4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REHABILITACIÓN DE LA CARRETERA IXCATEOPAN - TLALIXTAQUILLA EN EL MUNICIPIO DE TLALIXTAQUILLA DE MALDONADO EN EL ESTADO DE GUERRERO</w:t>
            </w:r>
          </w:p>
        </w:tc>
      </w:tr>
      <w:tr w:rsidR="00456780" w:rsidRPr="00456780" w14:paraId="379C7B95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C9261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C5 R N22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87566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REHABILITACIÓN DE LA CARRETERA SAN VICENTE DE BENÍTEZ - NUEVA DELHI EN EL MUNICIPIO DE ATOYAC DE ÁLVAREZ</w:t>
            </w:r>
          </w:p>
        </w:tc>
      </w:tr>
      <w:tr w:rsidR="00456780" w:rsidRPr="00456780" w14:paraId="2FA5C9FC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DDF72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C5 R O16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1C380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REHABILITACIÓN DE LA CARRETERA OLINALÁ - CUALAC EN EL MUNICIPIO DE CUALAC EN EL ESTADO DE GUERRERO</w:t>
            </w:r>
          </w:p>
        </w:tc>
      </w:tr>
      <w:tr w:rsidR="00456780" w:rsidRPr="00456780" w14:paraId="57A64683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2A324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lastRenderedPageBreak/>
              <w:t>10 C5 R P07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94058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REHABILITACIÓN DEL CAMINO LAS MESAS - POCHOTILLO(TRAMOS AISLADOS) EN EL MUNICIPIO DE TECOANAPA EN EL ESTADO DE GUERRERO</w:t>
            </w:r>
          </w:p>
        </w:tc>
      </w:tr>
      <w:tr w:rsidR="00456780" w:rsidRPr="00456780" w14:paraId="6E959BB8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BE190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C5 R P29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92037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REHABILITACIÓN DE LA CARRETERA PASO TEXCA - TEXCA - OCOTILLO EN EL MUNICIPIO DE ACAPULCO DE JUÁREZ EN EL ESTADO DE GUERRERO</w:t>
            </w:r>
          </w:p>
        </w:tc>
      </w:tr>
      <w:tr w:rsidR="00456780" w:rsidRPr="00456780" w14:paraId="7C05469B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3D574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C5 R Q01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0CDD5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REHABILITACIÓN DE LA CARRETERA SAN MARCOS - ANÁHUAC - LLANO GRANDE - LAS CRUCES EN EL MUNICIPIO DE SAN MARCOS EN EL ESTADO DE GUERRERO</w:t>
            </w:r>
          </w:p>
        </w:tc>
      </w:tr>
      <w:tr w:rsidR="00456780" w:rsidRPr="00456780" w14:paraId="34740939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2AD87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C5 R Q03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812BF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REHABILITACIÓN DE LA CARRETERA  SANTA ROSA-HACIENDA DE CABAÑAS- PLAYA PARAÍSO, MUNICIPIO DE BENITO JUÁREZ, EN EL ESTADO DE GUERRERO</w:t>
            </w:r>
          </w:p>
        </w:tc>
      </w:tr>
      <w:tr w:rsidR="00456780" w:rsidRPr="00456780" w14:paraId="679DABF4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28F65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C5 R Q04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3FEAB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REHABILITACIÓN DE LA CARRETERA FILO DE CABALLOS - CORRALITOS EN EL MUNICIPIO DE LEONARDO BRAVO, EN EL ESTADO DE GUERRERO</w:t>
            </w:r>
          </w:p>
        </w:tc>
      </w:tr>
      <w:tr w:rsidR="00456780" w:rsidRPr="00456780" w14:paraId="69648544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A9492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C5 R Q05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27238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REHABILITACIÓN DE LA CARRETERA AJUCHITLÁN DEL PROGRESO-SAN PEDRO Y  LAS GARZAS, EN EL MUNICIPIO DE AJUCHITLÁN DEL PROGRESO EN E ESTADO DE GUERRERO</w:t>
            </w:r>
          </w:p>
        </w:tc>
      </w:tr>
      <w:tr w:rsidR="00456780" w:rsidRPr="00456780" w14:paraId="5A5C3E07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96103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C5 R Q06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B8BBB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REHABILITACIÓN DEL CAMINO TLACOACHISTLAHUACA-METLATÓNOC (PUNTOS DE CONFLICTO), EN EL MUNICIPIO DE TLACOACHISTLAHUACA EN EL ESTADO DE GUERRERO</w:t>
            </w:r>
          </w:p>
        </w:tc>
      </w:tr>
      <w:tr w:rsidR="00456780" w:rsidRPr="00456780" w14:paraId="07F2DCDD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47C1F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C5 R Q07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A621D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REHABILITACIÓN DE LA CARRETERA CORRALITOS - VERDE RÍCO (TRAMOS AISLADOS) EN EL MUNICIPIO DE LEONARDO BRAVO / GRAL. HELIODORO CASTILLO EN EL ESTADO DE GUERRERO</w:t>
            </w:r>
          </w:p>
        </w:tc>
      </w:tr>
      <w:tr w:rsidR="00456780" w:rsidRPr="00456780" w14:paraId="764B2615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FB419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C5 R Q08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CE431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REHABILITACIÓN DE LA CARRETERA E.C.(TLAPA - MARQUELIA) - MALINALTEPEC(TRAMOS AISLADOS) SEGUNDA ETAPA, EN EL MUNICIPIO DE MALINALTEPEC EN EL ESTADO DE GUERRERO</w:t>
            </w:r>
          </w:p>
        </w:tc>
      </w:tr>
      <w:tr w:rsidR="00456780" w:rsidRPr="00456780" w14:paraId="2C4EFF79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0DE41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C5 R S19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B2960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REHABILITACIÓN DE LA CARRETERA SAN MARCOS - ANÁHUAC - LLANO GRANDE - LAS CRUCES EN EL MUNICIPIO DE SAN MARCOS EN EL ESTADO DE GUERRERO</w:t>
            </w:r>
          </w:p>
        </w:tc>
      </w:tr>
      <w:tr w:rsidR="00456780" w:rsidRPr="00456780" w14:paraId="00A9AF84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B9640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C5 R T05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01886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REHABILITACIÓN DE LA CARRETERA TAXCO -TETIPAC(TRAMOS AISLADO) EN EL MUNICIPIO DE TETIPAN EN EL ESTADO DE GUERRERO</w:t>
            </w:r>
          </w:p>
        </w:tc>
      </w:tr>
      <w:tr w:rsidR="00456780" w:rsidRPr="00456780" w14:paraId="6AFA0807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EFE79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C5 R X31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51F2F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REHABILITACIÓN DE LA CARRETERA XALITLA - AHUELICAN  EN EL MUNICIPIO DE EDUARDO NERI EN EL  ESTADO DE GUERRERO</w:t>
            </w:r>
          </w:p>
        </w:tc>
      </w:tr>
      <w:tr w:rsidR="00456780" w:rsidRPr="00456780" w14:paraId="7EC9D4B2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2F4B6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C5 R Z15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2A53D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REHABILITACIÓN DEL CAMINO EL ZAPOTE - ATOCUTLA- EL MEZON - EL VANO - AZUZUCA (SEGUNDA ETAPA) EN EL MUNICIPIO DE AYUTLA DE LOS LIBRES EN EL ESTADO DE GUERRERO</w:t>
            </w:r>
          </w:p>
        </w:tc>
      </w:tr>
      <w:tr w:rsidR="00456780" w:rsidRPr="00456780" w14:paraId="0A37CF4E" w14:textId="77777777" w:rsidTr="00456780">
        <w:trPr>
          <w:trHeight w:val="225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1B211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10 C5 R Z31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90454" w14:textId="77777777" w:rsidR="00456780" w:rsidRPr="00456780" w:rsidRDefault="00456780" w:rsidP="00456780">
            <w:pPr>
              <w:rPr>
                <w:rFonts w:ascii="Arial" w:hAnsi="Arial" w:cs="Arial"/>
                <w:lang w:val="es-MX" w:eastAsia="es-MX"/>
              </w:rPr>
            </w:pPr>
            <w:r w:rsidRPr="00456780">
              <w:rPr>
                <w:rFonts w:ascii="Arial" w:hAnsi="Arial" w:cs="Arial"/>
                <w:lang w:val="es-MX" w:eastAsia="es-MX"/>
              </w:rPr>
              <w:t>REHABILITACIÓN DE LA CARRETERA E.C.(CD. ALTAMIRANO - ZIHUATANEJO)  - ZIRÁNDARO EN EL MUNICIPIO DE ZIRÁNDARO DE LOS CHÁVEZ EN EL ESTADO DE GUERRERO</w:t>
            </w:r>
          </w:p>
        </w:tc>
      </w:tr>
    </w:tbl>
    <w:p w14:paraId="7FF2144A" w14:textId="3984BF15" w:rsidR="00827CEF" w:rsidRDefault="00361006" w:rsidP="00AD772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8CFAD34" wp14:editId="403FABD4">
                <wp:simplePos x="0" y="0"/>
                <wp:positionH relativeFrom="margin">
                  <wp:posOffset>-169875</wp:posOffset>
                </wp:positionH>
                <wp:positionV relativeFrom="paragraph">
                  <wp:posOffset>187630</wp:posOffset>
                </wp:positionV>
                <wp:extent cx="8010525" cy="765908"/>
                <wp:effectExtent l="0" t="0" r="9525" b="0"/>
                <wp:wrapNone/>
                <wp:docPr id="3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0525" cy="765908"/>
                          <a:chOff x="0" y="0"/>
                          <a:chExt cx="8010525" cy="1143000"/>
                        </a:xfrm>
                      </wpg:grpSpPr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33575" cy="1143000"/>
                          </a:xfrm>
                          <a:prstGeom prst="rect">
                            <a:avLst/>
                          </a:prstGeom>
                          <a:solidFill>
                            <a:srgbClr xmlns:a14="http://schemas.microsoft.com/office/drawing/2010/main" val="FFFFFF" mc:Ignorable="a14" a14:legacySpreadsheetColorIndex="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D4C172" w14:textId="6977D956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ELABORADO POR:</w:t>
                              </w:r>
                            </w:p>
                            <w:p w14:paraId="35D9AB68" w14:textId="263A3F6F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23A05EB7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0C0E20B6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______________________________________</w:t>
                              </w:r>
                            </w:p>
                            <w:p w14:paraId="1509A7FB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L.C PEDRO GARCIA FELICIANO</w:t>
                              </w:r>
                            </w:p>
                            <w:p w14:paraId="2E7E1510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JEFE DEL DEPARTAMENTO DE RECURSOS FINANCIEROS</w:t>
                              </w:r>
                            </w:p>
                          </w:txbxContent>
                        </wps:txbx>
                        <wps:bodyPr wrap="square" lIns="0" tIns="0" rIns="0" bIns="0" anchor="t" upright="1"/>
                      </wps:wsp>
                      <wps:wsp>
                        <wps:cNvPr id="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933575" y="0"/>
                            <a:ext cx="1952625" cy="1143000"/>
                          </a:xfrm>
                          <a:prstGeom prst="rect">
                            <a:avLst/>
                          </a:prstGeom>
                          <a:solidFill>
                            <a:srgbClr xmlns:a14="http://schemas.microsoft.com/office/drawing/2010/main" val="FFFFFF" mc:Ignorable="a14" a14:legacySpreadsheetColorIndex="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FAC83A" w14:textId="5A5E60B4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REVISADO POR:</w:t>
                              </w:r>
                            </w:p>
                            <w:p w14:paraId="71B0CB81" w14:textId="267C0635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7F06D9EB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70E0227F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______________________________________</w:t>
                              </w:r>
                            </w:p>
                            <w:p w14:paraId="619862A3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C. XITLALI YANET SEVILLA SANCHEZ</w:t>
                              </w:r>
                            </w:p>
                            <w:p w14:paraId="2E0CF4D6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DIRECTORA DE ADMINISTRACION Y FINANZAS</w:t>
                              </w:r>
                            </w:p>
                          </w:txbxContent>
                        </wps:txbx>
                        <wps:bodyPr wrap="square" lIns="0" tIns="0" rIns="0" bIns="0" anchor="t" upright="1"/>
                      </wps:wsp>
                      <wps:wsp>
                        <wps:cNvPr id="1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886200" y="0"/>
                            <a:ext cx="2000250" cy="1143000"/>
                          </a:xfrm>
                          <a:prstGeom prst="rect">
                            <a:avLst/>
                          </a:prstGeom>
                          <a:solidFill>
                            <a:srgbClr xmlns:a14="http://schemas.microsoft.com/office/drawing/2010/main" val="FFFFFF" mc:Ignorable="a14" a14:legacySpreadsheetColorIndex="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19859E" w14:textId="44E31531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APROBADO POR:</w:t>
                              </w:r>
                            </w:p>
                            <w:p w14:paraId="56B0C65A" w14:textId="56B64475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296D2D93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6827CA00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______________________________________</w:t>
                              </w:r>
                            </w:p>
                            <w:p w14:paraId="597D4667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ING.MARTIN VEGA GONZALEZ</w:t>
                              </w:r>
                            </w:p>
                            <w:p w14:paraId="3602C68B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DIRECTOR GENERAL</w:t>
                              </w:r>
                            </w:p>
                          </w:txbxContent>
                        </wps:txbx>
                        <wps:bodyPr wrap="square" lIns="0" tIns="0" rIns="0" bIns="0" anchor="t" upright="1"/>
                      </wps:wsp>
                      <wps:wsp>
                        <wps:cNvPr id="1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886450" y="0"/>
                            <a:ext cx="2124075" cy="1143000"/>
                          </a:xfrm>
                          <a:prstGeom prst="rect">
                            <a:avLst/>
                          </a:prstGeom>
                          <a:solidFill>
                            <a:srgbClr xmlns:a14="http://schemas.microsoft.com/office/drawing/2010/main" val="FFFFFF" mc:Ignorable="a14" a14:legacySpreadsheetColorIndex="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879645" w14:textId="5C7A178C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Vo. Bo:</w:t>
                              </w:r>
                            </w:p>
                            <w:p w14:paraId="52E64A13" w14:textId="67B48A2D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1425C0EF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239C8B64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______________________________________</w:t>
                              </w:r>
                            </w:p>
                            <w:p w14:paraId="33A04D49" w14:textId="77777777" w:rsidR="00D07739" w:rsidRPr="00D07739" w:rsidRDefault="00D07739" w:rsidP="00D07739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D07739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L.C. GLORIA LIZZETH HERNANDEZ TELLEZ</w:t>
                              </w:r>
                            </w:p>
                            <w:p w14:paraId="27C1BBCB" w14:textId="77777777" w:rsidR="00D07739" w:rsidRPr="00D07739" w:rsidRDefault="00D07739" w:rsidP="00D07739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D07739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ENC.DIRECCION DE CONTROL Y SEGUIMIENTO</w:t>
                              </w:r>
                            </w:p>
                            <w:p w14:paraId="51B318DB" w14:textId="56486D92" w:rsidR="006F6C1F" w:rsidRDefault="006F6C1F" w:rsidP="00D07739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anchor="t" upright="1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CFAD34" id="Grupo 1" o:spid="_x0000_s1026" style="position:absolute;left:0;text-align:left;margin-left:-13.4pt;margin-top:14.75pt;width:630.75pt;height:60.3pt;z-index:251659264;mso-position-horizontal-relative:margin;mso-height-relative:margin" coordsize="80105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8LQ+AIAABYOAAAOAAAAZHJzL2Uyb0RvYy54bWzsV8lu2zAQvRfoPxC8J5Jsy7GFyEGbNEGA&#10;LgGSfgBFUQtCkSxJW/Lfd0h5aS0fihRJECA+yFzE4bw3j6Ph+UXXcLRi2tRSpDg6DTFigsq8FmWK&#10;fz5cn8wwMpaInHApWIrXzOCLxccP561K2EhWkudMIzAiTNKqFFfWqiQIDK1YQ8ypVEzAZCF1Qyx0&#10;dRnkmrRgveHBKAynQSt1rrSkzBgYveon8cLbLwpG7Y+iMMwinmLwzfqn9s/MPYPFOUlKTVRV040b&#10;5AleNKQWsOnO1BWxBC11PTDV1FRLIwt7SmUTyKKoKfMYAE0UHqC50XKpPJYyaUu1owmoPeDpyWbp&#10;99WNVvfqTgMTrSqBC99zWLpCN+4fvESdp2y9o4x1FlEYnIHX8SjGiMLc2TSeh7OeU1oB8YNltPpy&#10;bGEUTcZh6KMRbPcN/vKmVaAPs6fA/B8F9xVRzDNrEqDgTqM6T/EUI0EaUOmDg/dZdmjswLi94SVH&#10;ErIdDIPQfbCN+irpo0FCXlZElOyT1rKtGMnBu8itBAy7pb0d44xk7TeZwzZkaaU39C9MR/PxOD7b&#10;MH2MMJIobewNkw1yjRRrUL83T1ZfjXXu7F9xcTWS1/l1zbnv6DK75BqtCJyUa//DG8E1dED2kXPZ&#10;EP24VCcga0VsndW8tmt/RDFqaHJbCqlJxh3qaLK1DM2B6aNS3hz6/pD4w4ZgbcJZSej6XmnHecWY&#10;vZRc6luRM4jR3EfgACYXDqyQDnbPiBvxcXKh6YNku6zbxD2T+Roi1kKGSLH5tSSaYcRvBUTYpZNt&#10;A/bsR7JtgwhaSUg0FqOl0nVZQUD2mgAp91s9u6bPBpqevIqmd/Id5pBoHo+m2xzyruznVrZPdV6K&#10;Lju9eYFH44HC41dR+Hg2m0JJgtFQ4TAcjmKYcl/Jd4W/iMJHWxG8fYXD9/KgLpluwb1oXRKDwidO&#10;xkcUHo0m4Xt1AiX8i1QnPofvitPnVLgvw+Hy4avHzUXJ3W7+7PsCan+dW/wGAAD//wMAUEsDBBQA&#10;BgAIAAAAIQBMNImU4gAAAAsBAAAPAAAAZHJzL2Rvd25yZXYueG1sTI9BS8NAEIXvgv9hGcFbu0lq&#10;qsZsSinqqQi2gnibZqdJaHY2ZLdJ+u/dnvQ2j3m89718NZlWDNS7xrKCeB6BIC6tbrhS8LV/mz2B&#10;cB5ZY2uZFFzIwaq4vckx03bkTxp2vhIhhF2GCmrvu0xKV9Zk0M1tRxx+R9sb9EH2ldQ9jiHctDKJ&#10;oqU02HBoqLGjTU3laXc2Ct5HHNeL+HXYno6by88+/fjexqTU/d20fgHhafJ/ZrjiB3QoAtPBnlk7&#10;0SqYJcuA7hUkzymIqyFZPDyCOIQrjWKQRS7/byh+AQAA//8DAFBLAQItABQABgAIAAAAIQC2gziS&#10;/gAAAOEBAAATAAAAAAAAAAAAAAAAAAAAAABbQ29udGVudF9UeXBlc10ueG1sUEsBAi0AFAAGAAgA&#10;AAAhADj9If/WAAAAlAEAAAsAAAAAAAAAAAAAAAAALwEAAF9yZWxzLy5yZWxzUEsBAi0AFAAGAAgA&#10;AAAhAOhfwtD4AgAAFg4AAA4AAAAAAAAAAAAAAAAALgIAAGRycy9lMm9Eb2MueG1sUEsBAi0AFAAG&#10;AAgAAAAhAEw0iZTiAAAACwEAAA8AAAAAAAAAAAAAAAAAUgUAAGRycy9kb3ducmV2LnhtbFBLBQYA&#10;AAAABAAEAPMAAABh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width:19335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sEbwwAAANoAAAAPAAAAZHJzL2Rvd25yZXYueG1sRI/dagIx&#10;FITvC75DOIJ3Naug1dUoYrEUqxf+PMBhc9xd3JyEJF3Xt28KhV4OM/MNs1x3phEt+VBbVjAaZiCI&#10;C6trLhVcL7vXGYgQkTU2lknBkwKsV72XJebaPvhE7TmWIkE45KigitHlUoaiIoNhaB1x8m7WG4xJ&#10;+lJqj48EN40cZ9lUGqw5LVToaFtRcT9/GwWbfXvwb7vL1/Nj9D6ZSxf36I5KDfrdZgEiUhf/w3/t&#10;T61gCr9X0g2Qqx8AAAD//wMAUEsBAi0AFAAGAAgAAAAhANvh9svuAAAAhQEAABMAAAAAAAAAAAAA&#10;AAAAAAAAAFtDb250ZW50X1R5cGVzXS54bWxQSwECLQAUAAYACAAAACEAWvQsW78AAAAVAQAACwAA&#10;AAAAAAAAAAAAAAAfAQAAX3JlbHMvLnJlbHNQSwECLQAUAAYACAAAACEAnq7BG8MAAADaAAAADwAA&#10;AAAAAAAAAAAAAAAHAgAAZHJzL2Rvd25yZXYueG1sUEsFBgAAAAADAAMAtwAAAPcCAAAAAA==&#10;" stroked="f">
                  <v:stroke endcap="round"/>
                  <v:textbox inset="0,0,0,0">
                    <w:txbxContent>
                      <w:p w14:paraId="5BD4C172" w14:textId="6977D956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ELABORADO POR:</w:t>
                        </w:r>
                      </w:p>
                      <w:p w14:paraId="35D9AB68" w14:textId="263A3F6F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23A05EB7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0C0E20B6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______________________________________</w:t>
                        </w:r>
                      </w:p>
                      <w:p w14:paraId="1509A7FB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L.C PEDRO GARCIA FELICIANO</w:t>
                        </w:r>
                      </w:p>
                      <w:p w14:paraId="2E7E1510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JEFE DEL DEPARTAMENTO DE RECURSOS FINANCIEROS</w:t>
                        </w:r>
                      </w:p>
                    </w:txbxContent>
                  </v:textbox>
                </v:shape>
                <v:shape id="Text Box 4" o:spid="_x0000_s1028" type="#_x0000_t202" style="position:absolute;left:19335;width:1952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mSAwwAAANoAAAAPAAAAZHJzL2Rvd25yZXYueG1sRI9Ra8Iw&#10;FIXfhf2HcAd7m6nCpqumRRyKOH2Y+gMuzV1b1tyEJKv13y+DgY+Hc853OMtyMJ3oyYfWsoLJOANB&#10;XFndcq3gct48z0GEiKyxs0wKbhSgLB5GS8y1vfIn9adYiwThkKOCJkaXSxmqhgyGsXXEyfuy3mBM&#10;0tdSe7wmuOnkNMtepcGW00KDjtYNVd+nH6Ngte8PfrY5f9y2k/eXN+niHt1RqafHYbUAEWmI9/B/&#10;e6cVzODvSroBsvgFAAD//wMAUEsBAi0AFAAGAAgAAAAhANvh9svuAAAAhQEAABMAAAAAAAAAAAAA&#10;AAAAAAAAAFtDb250ZW50X1R5cGVzXS54bWxQSwECLQAUAAYACAAAACEAWvQsW78AAAAVAQAACwAA&#10;AAAAAAAAAAAAAAAfAQAAX3JlbHMvLnJlbHNQSwECLQAUAAYACAAAACEA8eJkgMMAAADaAAAADwAA&#10;AAAAAAAAAAAAAAAHAgAAZHJzL2Rvd25yZXYueG1sUEsFBgAAAAADAAMAtwAAAPcCAAAAAA==&#10;" stroked="f">
                  <v:stroke endcap="round"/>
                  <v:textbox inset="0,0,0,0">
                    <w:txbxContent>
                      <w:p w14:paraId="35FAC83A" w14:textId="5A5E60B4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REVISADO POR:</w:t>
                        </w:r>
                      </w:p>
                      <w:p w14:paraId="71B0CB81" w14:textId="267C0635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7F06D9EB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70E0227F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______________________________________</w:t>
                        </w:r>
                      </w:p>
                      <w:p w14:paraId="619862A3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C. XITLALI YANET SEVILLA SANCHEZ</w:t>
                        </w:r>
                      </w:p>
                      <w:p w14:paraId="2E0CF4D6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DIRECTORA DE ADMINISTRACION Y FINANZAS</w:t>
                        </w:r>
                      </w:p>
                    </w:txbxContent>
                  </v:textbox>
                </v:shape>
                <v:shape id="Text Box 5" o:spid="_x0000_s1029" type="#_x0000_t202" style="position:absolute;left:38862;width:20002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3qfwgAAANsAAAAPAAAAZHJzL2Rvd25yZXYueG1sRE/bagIx&#10;EH0v+A9hBN9q1hZbXY0iLUrR+uDlA4bNuLu4mYQkruvfN4VC3+ZwrjNfdqYRLflQW1YwGmYgiAur&#10;ay4VnE/r5wmIEJE1NpZJwYMCLBe9pznm2t75QO0xliKFcMhRQRWjy6UMRUUGw9A64sRdrDcYE/Sl&#10;1B7vKdw08iXL3qTBmlNDhY4+Kiqux5tRsNq23/59fdo9NqPP8VS6uEW3V2rQ71YzEJG6+C/+c3/p&#10;NP8Vfn9JB8jFDwAAAP//AwBQSwECLQAUAAYACAAAACEA2+H2y+4AAACFAQAAEwAAAAAAAAAAAAAA&#10;AAAAAAAAW0NvbnRlbnRfVHlwZXNdLnhtbFBLAQItABQABgAIAAAAIQBa9CxbvwAAABUBAAALAAAA&#10;AAAAAAAAAAAAAB8BAABfcmVscy8ucmVsc1BLAQItABQABgAIAAAAIQD2M3qfwgAAANsAAAAPAAAA&#10;AAAAAAAAAAAAAAcCAABkcnMvZG93bnJldi54bWxQSwUGAAAAAAMAAwC3AAAA9gIAAAAA&#10;" stroked="f">
                  <v:stroke endcap="round"/>
                  <v:textbox inset="0,0,0,0">
                    <w:txbxContent>
                      <w:p w14:paraId="4219859E" w14:textId="44E31531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APROBADO POR:</w:t>
                        </w:r>
                      </w:p>
                      <w:p w14:paraId="56B0C65A" w14:textId="56B64475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296D2D93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6827CA00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______________________________________</w:t>
                        </w:r>
                      </w:p>
                      <w:p w14:paraId="597D4667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ING.MARTIN VEGA GONZALEZ</w:t>
                        </w:r>
                      </w:p>
                      <w:p w14:paraId="3602C68B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DIRECTOR GENERAL</w:t>
                        </w:r>
                      </w:p>
                    </w:txbxContent>
                  </v:textbox>
                </v:shape>
                <v:shape id="Text Box 6" o:spid="_x0000_s1030" type="#_x0000_t202" style="position:absolute;left:58864;width:21241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uLrwgAAANsAAAAPAAAAZHJzL2Rvd25yZXYueG1sRE/bagIx&#10;EH0v+A9hBN9q1lJbXY0iLUrR+uDlA4bNuLu4mYQkruvfN4VC3+ZwrjNfdqYRLflQW1YwGmYgiAur&#10;ay4VnE/r5wmIEJE1NpZJwYMCLBe9pznm2t75QO0xliKFcMhRQRWjy6UMRUUGw9A64sRdrDcYE/Sl&#10;1B7vKdw08iXL3qTBmlNDhY4+Kiqux5tRsNq23/59fdo9NqPP8VS6uEW3V2rQ71YzEJG6+C/+c3/p&#10;NP8Vfn9JB8jFDwAAAP//AwBQSwECLQAUAAYACAAAACEA2+H2y+4AAACFAQAAEwAAAAAAAAAAAAAA&#10;AAAAAAAAW0NvbnRlbnRfVHlwZXNdLnhtbFBLAQItABQABgAIAAAAIQBa9CxbvwAAABUBAAALAAAA&#10;AAAAAAAAAAAAAB8BAABfcmVscy8ucmVsc1BLAQItABQABgAIAAAAIQB52uLrwgAAANsAAAAPAAAA&#10;AAAAAAAAAAAAAAcCAABkcnMvZG93bnJldi54bWxQSwUGAAAAAAMAAwC3AAAA9gIAAAAA&#10;" stroked="f">
                  <v:stroke endcap="round"/>
                  <v:textbox inset="0,0,0,0">
                    <w:txbxContent>
                      <w:p w14:paraId="23879645" w14:textId="5C7A178C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Vo. Bo:</w:t>
                        </w:r>
                      </w:p>
                      <w:p w14:paraId="52E64A13" w14:textId="67B48A2D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1425C0EF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239C8B64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______________________________________</w:t>
                        </w:r>
                      </w:p>
                      <w:p w14:paraId="33A04D49" w14:textId="77777777" w:rsidR="00D07739" w:rsidRPr="00D07739" w:rsidRDefault="00D07739" w:rsidP="00D07739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 w:rsidRPr="00D07739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  <w:t>L.C. GLORIA LIZZETH HERNANDEZ TELLEZ</w:t>
                        </w:r>
                      </w:p>
                      <w:p w14:paraId="27C1BBCB" w14:textId="77777777" w:rsidR="00D07739" w:rsidRPr="00D07739" w:rsidRDefault="00D07739" w:rsidP="00D07739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 w:rsidRPr="00D07739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  <w:t>ENC.DIRECCION DE CONTROL Y SEGUIMIENTO</w:t>
                        </w:r>
                      </w:p>
                      <w:p w14:paraId="51B318DB" w14:textId="56486D92" w:rsidR="006F6C1F" w:rsidRDefault="006F6C1F" w:rsidP="00D07739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D612B93" w14:textId="59B6165C" w:rsidR="00827CEF" w:rsidRDefault="00827CEF" w:rsidP="00AD772C">
      <w:pPr>
        <w:jc w:val="center"/>
        <w:rPr>
          <w:rFonts w:ascii="Arial" w:hAnsi="Arial" w:cs="Arial"/>
          <w:b/>
          <w:sz w:val="24"/>
          <w:szCs w:val="24"/>
        </w:rPr>
      </w:pPr>
    </w:p>
    <w:sectPr w:rsidR="00827CEF" w:rsidSect="00914B45">
      <w:headerReference w:type="default" r:id="rId7"/>
      <w:footerReference w:type="default" r:id="rId8"/>
      <w:pgSz w:w="15840" w:h="12240" w:orient="landscape" w:code="1"/>
      <w:pgMar w:top="1134" w:right="1520" w:bottom="1469" w:left="1701" w:header="425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821EE3" w14:textId="77777777" w:rsidR="00AE1673" w:rsidRDefault="00AE1673">
      <w:r>
        <w:separator/>
      </w:r>
    </w:p>
  </w:endnote>
  <w:endnote w:type="continuationSeparator" w:id="0">
    <w:p w14:paraId="1E1E1022" w14:textId="77777777" w:rsidR="00AE1673" w:rsidRDefault="00AE16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ok">
    <w:altName w:val="Times New Roman"/>
    <w:charset w:val="00"/>
    <w:family w:val="auto"/>
    <w:pitch w:val="variable"/>
    <w:sig w:usb0="00000001" w:usb1="40000048" w:usb2="00000000" w:usb3="00000000" w:csb0="000001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3EDD7A" w14:textId="77777777" w:rsidR="00990174" w:rsidRPr="0089629D" w:rsidRDefault="00990174" w:rsidP="008769AA">
    <w:pPr>
      <w:rPr>
        <w:b/>
      </w:rPr>
    </w:pPr>
  </w:p>
  <w:p w14:paraId="75C355E0" w14:textId="77777777" w:rsidR="00990174" w:rsidRDefault="00990174" w:rsidP="008769AA"/>
  <w:tbl>
    <w:tblPr>
      <w:tblStyle w:val="Tablaconcuadrcula"/>
      <w:tblW w:w="11124" w:type="dxa"/>
      <w:tblInd w:w="-5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484"/>
      <w:gridCol w:w="2005"/>
      <w:gridCol w:w="3635"/>
    </w:tblGrid>
    <w:tr w:rsidR="008769AA" w:rsidRPr="00EA7720" w14:paraId="14F901AD" w14:textId="77777777" w:rsidTr="00B43917">
      <w:trPr>
        <w:trHeight w:val="113"/>
      </w:trPr>
      <w:tc>
        <w:tcPr>
          <w:tcW w:w="5484" w:type="dxa"/>
          <w:shd w:val="clear" w:color="auto" w:fill="auto"/>
        </w:tcPr>
        <w:p w14:paraId="61C27A4B" w14:textId="77777777" w:rsidR="00990174" w:rsidRPr="0023022F" w:rsidRDefault="00F81AB5" w:rsidP="008769AA">
          <w:pPr>
            <w:pStyle w:val="Piedepgina"/>
            <w:rPr>
              <w:rFonts w:ascii="Gotham Book" w:hAnsi="Gotham Book" w:cs="Arial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 w:cs="Arial"/>
              <w:color w:val="000000" w:themeColor="text1"/>
              <w:sz w:val="16"/>
              <w:szCs w:val="16"/>
            </w:rPr>
            <w:t>Dirección: Av. Ruffo Figueroa No. 9, Colonia Burócratas,</w:t>
          </w:r>
          <w:r>
            <w:rPr>
              <w:rFonts w:ascii="Gotham Book" w:hAnsi="Gotham Book" w:cs="Arial"/>
              <w:color w:val="000000" w:themeColor="text1"/>
              <w:sz w:val="16"/>
              <w:szCs w:val="16"/>
            </w:rPr>
            <w:t xml:space="preserve">    </w:t>
          </w:r>
        </w:p>
        <w:p w14:paraId="7CDA7C43" w14:textId="77777777" w:rsidR="00990174" w:rsidRPr="0023022F" w:rsidRDefault="00F81AB5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 w:cs="Arial"/>
              <w:color w:val="000000" w:themeColor="text1"/>
              <w:sz w:val="16"/>
              <w:szCs w:val="16"/>
            </w:rPr>
            <w:t>C.P. 39090, Chilpancingo, Guerrero.</w:t>
          </w:r>
          <w:r>
            <w:rPr>
              <w:rFonts w:ascii="Gotham Book" w:hAnsi="Gotham Book" w:cs="Arial"/>
              <w:color w:val="000000" w:themeColor="text1"/>
              <w:sz w:val="16"/>
              <w:szCs w:val="16"/>
            </w:rPr>
            <w:t xml:space="preserve">    </w:t>
          </w:r>
        </w:p>
      </w:tc>
      <w:tc>
        <w:tcPr>
          <w:tcW w:w="2005" w:type="dxa"/>
          <w:shd w:val="clear" w:color="auto" w:fill="auto"/>
        </w:tcPr>
        <w:p w14:paraId="64DE218E" w14:textId="77777777" w:rsidR="00990174" w:rsidRPr="0023022F" w:rsidRDefault="00F81AB5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Teléfonos:</w:t>
          </w:r>
        </w:p>
        <w:p w14:paraId="38BA314F" w14:textId="77777777" w:rsidR="00990174" w:rsidRPr="0023022F" w:rsidRDefault="00F81AB5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747 472 37 08</w:t>
          </w:r>
        </w:p>
        <w:p w14:paraId="5A026CAE" w14:textId="77777777" w:rsidR="00990174" w:rsidRPr="0023022F" w:rsidRDefault="00F81AB5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747 472 30 76</w:t>
          </w:r>
        </w:p>
      </w:tc>
      <w:tc>
        <w:tcPr>
          <w:tcW w:w="3635" w:type="dxa"/>
          <w:shd w:val="clear" w:color="auto" w:fill="auto"/>
        </w:tcPr>
        <w:p w14:paraId="2A1025E8" w14:textId="77777777" w:rsidR="00990174" w:rsidRPr="0023022F" w:rsidRDefault="00990174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</w:p>
        <w:p w14:paraId="488AEED3" w14:textId="77777777" w:rsidR="00990174" w:rsidRPr="0023022F" w:rsidRDefault="00F81AB5" w:rsidP="00824EF0">
          <w:pPr>
            <w:pStyle w:val="Piedepgina"/>
            <w:ind w:right="-531"/>
            <w:rPr>
              <w:rFonts w:ascii="Gotham Book" w:hAnsi="Gotham Book"/>
              <w:color w:val="000000" w:themeColor="text1"/>
              <w:sz w:val="16"/>
              <w:szCs w:val="16"/>
            </w:rPr>
          </w:pPr>
          <w:r>
            <w:rPr>
              <w:rFonts w:ascii="Gotham Book" w:hAnsi="Gotham Book"/>
              <w:color w:val="000000" w:themeColor="text1"/>
              <w:sz w:val="16"/>
              <w:szCs w:val="16"/>
            </w:rPr>
            <w:t xml:space="preserve">                                           cicaegdg2021</w:t>
          </w: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@</w:t>
          </w:r>
          <w:r>
            <w:rPr>
              <w:rFonts w:ascii="Gotham Book" w:hAnsi="Gotham Book"/>
              <w:color w:val="000000" w:themeColor="text1"/>
              <w:sz w:val="16"/>
              <w:szCs w:val="16"/>
            </w:rPr>
            <w:t>gmail</w:t>
          </w: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.</w:t>
          </w:r>
          <w:r>
            <w:rPr>
              <w:rFonts w:ascii="Gotham Book" w:hAnsi="Gotham Book"/>
              <w:color w:val="000000" w:themeColor="text1"/>
              <w:sz w:val="16"/>
              <w:szCs w:val="16"/>
            </w:rPr>
            <w:t>com</w:t>
          </w:r>
        </w:p>
      </w:tc>
    </w:tr>
  </w:tbl>
  <w:p w14:paraId="2FC20857" w14:textId="77777777" w:rsidR="00990174" w:rsidRPr="00B24AE5" w:rsidRDefault="00121B46">
    <w:pPr>
      <w:pStyle w:val="Piedepgina"/>
      <w:jc w:val="right"/>
      <w:rPr>
        <w:rFonts w:ascii="Arial" w:hAnsi="Arial" w:cs="Arial"/>
        <w:sz w:val="14"/>
        <w:szCs w:val="12"/>
      </w:rPr>
    </w:pPr>
    <w:r w:rsidRPr="00694E20">
      <w:rPr>
        <w:noProof/>
        <w:sz w:val="16"/>
        <w:lang w:eastAsia="es-MX"/>
      </w:rPr>
      <w:drawing>
        <wp:anchor distT="0" distB="0" distL="114300" distR="114300" simplePos="0" relativeHeight="251663872" behindDoc="0" locked="0" layoutInCell="1" allowOverlap="1" wp14:anchorId="5282D6F0" wp14:editId="007C87EA">
          <wp:simplePos x="0" y="0"/>
          <wp:positionH relativeFrom="column">
            <wp:posOffset>-716915</wp:posOffset>
          </wp:positionH>
          <wp:positionV relativeFrom="paragraph">
            <wp:posOffset>10647</wp:posOffset>
          </wp:positionV>
          <wp:extent cx="7748270" cy="419100"/>
          <wp:effectExtent l="0" t="0" r="5080" b="0"/>
          <wp:wrapSquare wrapText="bothSides"/>
          <wp:docPr id="5" name="Imagen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2069"/>
                  <a:stretch/>
                </pic:blipFill>
                <pic:spPr bwMode="auto">
                  <a:xfrm>
                    <a:off x="0" y="0"/>
                    <a:ext cx="7748270" cy="419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1C6B7D0" w14:textId="77777777" w:rsidR="00990174" w:rsidRDefault="00990174" w:rsidP="008769A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D93CFC" w14:textId="77777777" w:rsidR="00AE1673" w:rsidRDefault="00AE1673">
      <w:r>
        <w:separator/>
      </w:r>
    </w:p>
  </w:footnote>
  <w:footnote w:type="continuationSeparator" w:id="0">
    <w:p w14:paraId="7A1E5050" w14:textId="77777777" w:rsidR="00AE1673" w:rsidRDefault="00AE16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07C836" w14:textId="77777777" w:rsidR="00990174" w:rsidRPr="007D57B7" w:rsidRDefault="00122646" w:rsidP="007E54BF">
    <w:pPr>
      <w:pStyle w:val="Encabezado"/>
      <w:tabs>
        <w:tab w:val="clear" w:pos="4419"/>
        <w:tab w:val="clear" w:pos="8838"/>
        <w:tab w:val="left" w:pos="2550"/>
        <w:tab w:val="left" w:pos="2655"/>
        <w:tab w:val="right" w:pos="10488"/>
      </w:tabs>
    </w:pPr>
    <w:r w:rsidRPr="00622619">
      <w:rPr>
        <w:noProof/>
        <w:lang w:eastAsia="es-MX"/>
      </w:rPr>
      <w:drawing>
        <wp:anchor distT="0" distB="0" distL="114300" distR="114300" simplePos="0" relativeHeight="251661824" behindDoc="0" locked="0" layoutInCell="1" allowOverlap="1" wp14:anchorId="14DC2FC8" wp14:editId="5E21B9F6">
          <wp:simplePos x="0" y="0"/>
          <wp:positionH relativeFrom="column">
            <wp:posOffset>5231130</wp:posOffset>
          </wp:positionH>
          <wp:positionV relativeFrom="paragraph">
            <wp:posOffset>-202565</wp:posOffset>
          </wp:positionV>
          <wp:extent cx="2028825" cy="638175"/>
          <wp:effectExtent l="0" t="0" r="9525" b="9525"/>
          <wp:wrapSquare wrapText="bothSides"/>
          <wp:docPr id="2" name="Imagen 2" descr="F:\LOGOS OFICIALES CON NOMBRE CICAEG\LOGO CICAEG 2021-2027 NOMBRE OFICI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LOGOS OFICIALES CON NOMBRE CICAEG\LOGO CICAEG 2021-2027 NOMBRE OFICIAL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6B0147">
      <w:rPr>
        <w:noProof/>
        <w:lang w:eastAsia="es-MX"/>
      </w:rPr>
      <w:drawing>
        <wp:anchor distT="0" distB="0" distL="114300" distR="114300" simplePos="0" relativeHeight="251664896" behindDoc="1" locked="0" layoutInCell="1" allowOverlap="1" wp14:anchorId="4EE7F5F2" wp14:editId="33D32E1D">
          <wp:simplePos x="0" y="0"/>
          <wp:positionH relativeFrom="column">
            <wp:posOffset>-720090</wp:posOffset>
          </wp:positionH>
          <wp:positionV relativeFrom="paragraph">
            <wp:posOffset>520065</wp:posOffset>
          </wp:positionV>
          <wp:extent cx="7980045" cy="103505"/>
          <wp:effectExtent l="0" t="0" r="1905" b="0"/>
          <wp:wrapTight wrapText="bothSides">
            <wp:wrapPolygon edited="0">
              <wp:start x="0" y="3975"/>
              <wp:lineTo x="0" y="15902"/>
              <wp:lineTo x="21554" y="15902"/>
              <wp:lineTo x="21554" y="3975"/>
              <wp:lineTo x="0" y="3975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0045" cy="103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3917"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479CE946" wp14:editId="69ADFAFE">
          <wp:simplePos x="0" y="0"/>
          <wp:positionH relativeFrom="column">
            <wp:posOffset>-405765</wp:posOffset>
          </wp:positionH>
          <wp:positionV relativeFrom="paragraph">
            <wp:posOffset>-288290</wp:posOffset>
          </wp:positionV>
          <wp:extent cx="3524250" cy="104775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01" t="2610" r="24755" b="87013"/>
                  <a:stretch/>
                </pic:blipFill>
                <pic:spPr bwMode="auto">
                  <a:xfrm>
                    <a:off x="0" y="0"/>
                    <a:ext cx="3524250" cy="1047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54BF">
      <w:rPr>
        <w:noProof/>
        <w:lang w:eastAsia="es-MX"/>
      </w:rPr>
      <w:tab/>
    </w:r>
    <w:r w:rsidR="007E54BF">
      <w:rPr>
        <w:noProof/>
        <w:lang w:eastAsia="es-MX"/>
      </w:rPr>
      <w:tab/>
    </w:r>
    <w:r w:rsidR="007E54BF">
      <w:rPr>
        <w:noProof/>
        <w:lang w:eastAsia="es-MX"/>
      </w:rPr>
      <w:tab/>
    </w:r>
    <w:r w:rsidR="00F81AB5" w:rsidRPr="00824EF0">
      <w:rPr>
        <w:noProof/>
        <w:lang w:eastAsia="es-MX"/>
      </w:rPr>
      <w:t xml:space="preserve"> </w:t>
    </w:r>
    <w:r w:rsidR="00F81AB5">
      <w:rPr>
        <w:noProof/>
        <w:lang w:eastAsia="es-MX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0EDE02E8"/>
    <w:multiLevelType w:val="hybridMultilevel"/>
    <w:tmpl w:val="B1988666"/>
    <w:lvl w:ilvl="0" w:tplc="6240CCEA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" w15:restartNumberingAfterBreak="0">
    <w:nsid w:val="1C08261E"/>
    <w:multiLevelType w:val="hybridMultilevel"/>
    <w:tmpl w:val="B1988666"/>
    <w:lvl w:ilvl="0" w:tplc="6240CCEA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A54F80"/>
    <w:multiLevelType w:val="hybridMultilevel"/>
    <w:tmpl w:val="48D45D5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D44591"/>
    <w:multiLevelType w:val="hybridMultilevel"/>
    <w:tmpl w:val="88AA54D0"/>
    <w:lvl w:ilvl="0" w:tplc="52587F0C">
      <w:start w:val="22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8" w15:restartNumberingAfterBreak="0">
    <w:nsid w:val="3AC97FBD"/>
    <w:multiLevelType w:val="hybridMultilevel"/>
    <w:tmpl w:val="FCEA2CBC"/>
    <w:lvl w:ilvl="0" w:tplc="1E10D1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98D7531"/>
    <w:multiLevelType w:val="hybridMultilevel"/>
    <w:tmpl w:val="5E8A33C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B07238"/>
    <w:multiLevelType w:val="hybridMultilevel"/>
    <w:tmpl w:val="99189502"/>
    <w:lvl w:ilvl="0" w:tplc="1C0EAE56">
      <w:start w:val="1"/>
      <w:numFmt w:val="bullet"/>
      <w:lvlText w:val="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FFFF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00325480">
    <w:abstractNumId w:val="6"/>
  </w:num>
  <w:num w:numId="2" w16cid:durableId="151572778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83829221">
    <w:abstractNumId w:val="5"/>
  </w:num>
  <w:num w:numId="4" w16cid:durableId="882207234">
    <w:abstractNumId w:val="9"/>
  </w:num>
  <w:num w:numId="5" w16cid:durableId="2019648294">
    <w:abstractNumId w:val="3"/>
  </w:num>
  <w:num w:numId="6" w16cid:durableId="399451596">
    <w:abstractNumId w:val="8"/>
  </w:num>
  <w:num w:numId="7" w16cid:durableId="269825652">
    <w:abstractNumId w:val="1"/>
  </w:num>
  <w:num w:numId="8" w16cid:durableId="536284719">
    <w:abstractNumId w:val="0"/>
  </w:num>
  <w:num w:numId="9" w16cid:durableId="1268927760">
    <w:abstractNumId w:val="2"/>
  </w:num>
  <w:num w:numId="10" w16cid:durableId="652949200">
    <w:abstractNumId w:val="7"/>
  </w:num>
  <w:num w:numId="11" w16cid:durableId="19939471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AB5"/>
    <w:rsid w:val="000122AA"/>
    <w:rsid w:val="000C7E26"/>
    <w:rsid w:val="000D2F0B"/>
    <w:rsid w:val="000E5F93"/>
    <w:rsid w:val="00113684"/>
    <w:rsid w:val="00121B46"/>
    <w:rsid w:val="00122646"/>
    <w:rsid w:val="0013006C"/>
    <w:rsid w:val="0015709C"/>
    <w:rsid w:val="00162943"/>
    <w:rsid w:val="00171EF1"/>
    <w:rsid w:val="00172397"/>
    <w:rsid w:val="00191C88"/>
    <w:rsid w:val="001A4E85"/>
    <w:rsid w:val="001E5418"/>
    <w:rsid w:val="001F431C"/>
    <w:rsid w:val="00205E67"/>
    <w:rsid w:val="0027224A"/>
    <w:rsid w:val="002B626B"/>
    <w:rsid w:val="002E2A26"/>
    <w:rsid w:val="002E323B"/>
    <w:rsid w:val="002E59DD"/>
    <w:rsid w:val="00301AC2"/>
    <w:rsid w:val="003075E1"/>
    <w:rsid w:val="00325D0A"/>
    <w:rsid w:val="00361006"/>
    <w:rsid w:val="003862F9"/>
    <w:rsid w:val="00396A38"/>
    <w:rsid w:val="003A19F8"/>
    <w:rsid w:val="003B593D"/>
    <w:rsid w:val="0040024F"/>
    <w:rsid w:val="00456780"/>
    <w:rsid w:val="004632D9"/>
    <w:rsid w:val="00485E30"/>
    <w:rsid w:val="004E6FE9"/>
    <w:rsid w:val="004F38BE"/>
    <w:rsid w:val="004F6BDD"/>
    <w:rsid w:val="00501558"/>
    <w:rsid w:val="00516D81"/>
    <w:rsid w:val="005A1F7E"/>
    <w:rsid w:val="005B55C4"/>
    <w:rsid w:val="005C308D"/>
    <w:rsid w:val="005E0BF1"/>
    <w:rsid w:val="00627B63"/>
    <w:rsid w:val="00673DD9"/>
    <w:rsid w:val="00684894"/>
    <w:rsid w:val="006B0147"/>
    <w:rsid w:val="006D0621"/>
    <w:rsid w:val="006F0817"/>
    <w:rsid w:val="006F54AE"/>
    <w:rsid w:val="006F6C1F"/>
    <w:rsid w:val="007031AB"/>
    <w:rsid w:val="00714990"/>
    <w:rsid w:val="0075345F"/>
    <w:rsid w:val="00766BD9"/>
    <w:rsid w:val="007D0D3C"/>
    <w:rsid w:val="007D58E1"/>
    <w:rsid w:val="007E54BF"/>
    <w:rsid w:val="007F55D6"/>
    <w:rsid w:val="007F7E4A"/>
    <w:rsid w:val="00806F1D"/>
    <w:rsid w:val="00814181"/>
    <w:rsid w:val="00827CEF"/>
    <w:rsid w:val="00841D67"/>
    <w:rsid w:val="008A2DDE"/>
    <w:rsid w:val="00912041"/>
    <w:rsid w:val="00914B45"/>
    <w:rsid w:val="00924715"/>
    <w:rsid w:val="00937489"/>
    <w:rsid w:val="00963FB1"/>
    <w:rsid w:val="00973EDB"/>
    <w:rsid w:val="00990174"/>
    <w:rsid w:val="009A00DA"/>
    <w:rsid w:val="009A3DD8"/>
    <w:rsid w:val="009B607B"/>
    <w:rsid w:val="009C1F14"/>
    <w:rsid w:val="00A15DD8"/>
    <w:rsid w:val="00A371D6"/>
    <w:rsid w:val="00A42DE7"/>
    <w:rsid w:val="00A8309B"/>
    <w:rsid w:val="00AB6A3F"/>
    <w:rsid w:val="00AC2EFE"/>
    <w:rsid w:val="00AD28F5"/>
    <w:rsid w:val="00AD772C"/>
    <w:rsid w:val="00AE1673"/>
    <w:rsid w:val="00AF23E1"/>
    <w:rsid w:val="00B07511"/>
    <w:rsid w:val="00B12F2F"/>
    <w:rsid w:val="00B43917"/>
    <w:rsid w:val="00B507C4"/>
    <w:rsid w:val="00BD139F"/>
    <w:rsid w:val="00C020E6"/>
    <w:rsid w:val="00C1201C"/>
    <w:rsid w:val="00C2475E"/>
    <w:rsid w:val="00C27A6D"/>
    <w:rsid w:val="00C32585"/>
    <w:rsid w:val="00C43DCD"/>
    <w:rsid w:val="00C7385A"/>
    <w:rsid w:val="00C73F8A"/>
    <w:rsid w:val="00CE26AF"/>
    <w:rsid w:val="00CE787B"/>
    <w:rsid w:val="00D07739"/>
    <w:rsid w:val="00D136F2"/>
    <w:rsid w:val="00D77AD0"/>
    <w:rsid w:val="00D83E80"/>
    <w:rsid w:val="00D9254D"/>
    <w:rsid w:val="00DC43FD"/>
    <w:rsid w:val="00DC5B52"/>
    <w:rsid w:val="00DE37F6"/>
    <w:rsid w:val="00E000BF"/>
    <w:rsid w:val="00E0102F"/>
    <w:rsid w:val="00E07C74"/>
    <w:rsid w:val="00E24CB4"/>
    <w:rsid w:val="00E50443"/>
    <w:rsid w:val="00E636B1"/>
    <w:rsid w:val="00ED5A64"/>
    <w:rsid w:val="00EE7C6F"/>
    <w:rsid w:val="00F063C7"/>
    <w:rsid w:val="00F06C81"/>
    <w:rsid w:val="00F31D47"/>
    <w:rsid w:val="00F4746B"/>
    <w:rsid w:val="00F51AA7"/>
    <w:rsid w:val="00F81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541384"/>
  <w15:docId w15:val="{DF4EB220-FE45-41E7-9C6C-F1CE84260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59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1368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3B593D"/>
    <w:pPr>
      <w:keepNext/>
      <w:spacing w:line="312" w:lineRule="auto"/>
      <w:jc w:val="center"/>
      <w:outlineLvl w:val="1"/>
    </w:pPr>
    <w:rPr>
      <w:rFonts w:ascii="Arial Narrow" w:hAnsi="Arial Narrow"/>
      <w:b/>
      <w:sz w:val="24"/>
      <w:lang w:val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1368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368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81A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81A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1AB5"/>
  </w:style>
  <w:style w:type="paragraph" w:styleId="Piedepgina">
    <w:name w:val="footer"/>
    <w:basedOn w:val="Normal"/>
    <w:link w:val="PiedepginaCar"/>
    <w:uiPriority w:val="99"/>
    <w:unhideWhenUsed/>
    <w:rsid w:val="00F81A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1AB5"/>
  </w:style>
  <w:style w:type="paragraph" w:styleId="Sinespaciado">
    <w:name w:val="No Spacing"/>
    <w:uiPriority w:val="1"/>
    <w:qFormat/>
    <w:rsid w:val="00F81AB5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91204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paragraph" w:customStyle="1" w:styleId="paragraph">
    <w:name w:val="paragraph"/>
    <w:basedOn w:val="Normal"/>
    <w:rsid w:val="00912041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912041"/>
  </w:style>
  <w:style w:type="table" w:styleId="Sombreadoclaro">
    <w:name w:val="Light Shading"/>
    <w:basedOn w:val="Tablanormal"/>
    <w:uiPriority w:val="60"/>
    <w:rsid w:val="0091204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17239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2397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rsid w:val="003B593D"/>
    <w:rPr>
      <w:rFonts w:ascii="Arial Narrow" w:eastAsia="Times New Roman" w:hAnsi="Arial Narrow" w:cs="Times New Roman"/>
      <w:b/>
      <w:sz w:val="24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3B593D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11368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1368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3684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val="es-ES" w:eastAsia="es-ES"/>
    </w:rPr>
  </w:style>
  <w:style w:type="paragraph" w:customStyle="1" w:styleId="Texto">
    <w:name w:val="Texto"/>
    <w:basedOn w:val="Normal"/>
    <w:link w:val="TextoCar"/>
    <w:qFormat/>
    <w:rsid w:val="00AB6A3F"/>
    <w:pPr>
      <w:spacing w:after="101" w:line="216" w:lineRule="exact"/>
      <w:ind w:firstLine="288"/>
      <w:jc w:val="both"/>
    </w:pPr>
    <w:rPr>
      <w:rFonts w:ascii="Arial" w:hAnsi="Arial" w:cs="Arial"/>
      <w:sz w:val="18"/>
    </w:rPr>
  </w:style>
  <w:style w:type="character" w:customStyle="1" w:styleId="TextoCar">
    <w:name w:val="Texto Car"/>
    <w:link w:val="Texto"/>
    <w:locked/>
    <w:rsid w:val="00AB6A3F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AB6A3F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hAnsi="Arial" w:cs="Arial"/>
      <w:sz w:val="18"/>
      <w:szCs w:val="18"/>
    </w:rPr>
  </w:style>
  <w:style w:type="paragraph" w:customStyle="1" w:styleId="INCISO">
    <w:name w:val="INCISO"/>
    <w:basedOn w:val="Normal"/>
    <w:rsid w:val="00AB6A3F"/>
    <w:pPr>
      <w:spacing w:after="101" w:line="216" w:lineRule="exact"/>
      <w:ind w:left="1080" w:hanging="360"/>
      <w:jc w:val="both"/>
    </w:pPr>
    <w:rPr>
      <w:rFonts w:ascii="Arial" w:hAnsi="Arial" w:cs="Arial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5C308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C308D"/>
    <w:rPr>
      <w:color w:val="800080"/>
      <w:u w:val="single"/>
    </w:rPr>
  </w:style>
  <w:style w:type="paragraph" w:customStyle="1" w:styleId="msonormal0">
    <w:name w:val="msonormal"/>
    <w:basedOn w:val="Normal"/>
    <w:rsid w:val="005C308D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paragraph" w:customStyle="1" w:styleId="xl65">
    <w:name w:val="xl65"/>
    <w:basedOn w:val="Normal"/>
    <w:rsid w:val="005C308D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  <w:lang w:val="es-MX" w:eastAsia="es-MX"/>
    </w:rPr>
  </w:style>
  <w:style w:type="paragraph" w:customStyle="1" w:styleId="xl66">
    <w:name w:val="xl66"/>
    <w:basedOn w:val="Normal"/>
    <w:rsid w:val="005C308D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  <w:lang w:val="es-MX" w:eastAsia="es-MX"/>
    </w:rPr>
  </w:style>
  <w:style w:type="paragraph" w:customStyle="1" w:styleId="xl67">
    <w:name w:val="xl67"/>
    <w:basedOn w:val="Normal"/>
    <w:rsid w:val="005C308D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  <w:lang w:val="es-MX" w:eastAsia="es-MX"/>
    </w:rPr>
  </w:style>
  <w:style w:type="paragraph" w:customStyle="1" w:styleId="xl68">
    <w:name w:val="xl68"/>
    <w:basedOn w:val="Normal"/>
    <w:rsid w:val="005C30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69">
    <w:name w:val="xl69"/>
    <w:basedOn w:val="Normal"/>
    <w:rsid w:val="005C30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0">
    <w:name w:val="xl70"/>
    <w:basedOn w:val="Normal"/>
    <w:rsid w:val="005C30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1">
    <w:name w:val="xl71"/>
    <w:basedOn w:val="Normal"/>
    <w:rsid w:val="005C308D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72">
    <w:name w:val="xl72"/>
    <w:basedOn w:val="Normal"/>
    <w:rsid w:val="005C308D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73">
    <w:name w:val="xl73"/>
    <w:basedOn w:val="Normal"/>
    <w:rsid w:val="00E636B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4">
    <w:name w:val="xl74"/>
    <w:basedOn w:val="Normal"/>
    <w:rsid w:val="00E636B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5">
    <w:name w:val="xl75"/>
    <w:basedOn w:val="Normal"/>
    <w:rsid w:val="00E636B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6">
    <w:name w:val="xl76"/>
    <w:basedOn w:val="Normal"/>
    <w:rsid w:val="00E636B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7">
    <w:name w:val="xl77"/>
    <w:basedOn w:val="Normal"/>
    <w:rsid w:val="00E636B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8">
    <w:name w:val="xl78"/>
    <w:basedOn w:val="Normal"/>
    <w:rsid w:val="00E636B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F23E1"/>
    <w:rPr>
      <w:rFonts w:ascii="Calibri" w:eastAsia="Calibri" w:hAnsi="Calibri"/>
      <w:lang w:val="es-MX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F23E1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uiPriority w:val="99"/>
    <w:unhideWhenUsed/>
    <w:rsid w:val="00AF23E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99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6</Pages>
  <Words>2236</Words>
  <Characters>12300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CICAEG12</dc:creator>
  <cp:lastModifiedBy>Pilar Alarcón</cp:lastModifiedBy>
  <cp:revision>48</cp:revision>
  <cp:lastPrinted>2024-04-11T19:05:00Z</cp:lastPrinted>
  <dcterms:created xsi:type="dcterms:W3CDTF">2021-11-17T20:00:00Z</dcterms:created>
  <dcterms:modified xsi:type="dcterms:W3CDTF">2024-07-12T20:52:00Z</dcterms:modified>
</cp:coreProperties>
</file>